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5A" w:rsidRPr="0093359D" w:rsidRDefault="00955F5A" w:rsidP="00955F5A">
      <w:pPr>
        <w:pStyle w:val="a5"/>
        <w:tabs>
          <w:tab w:val="clear" w:pos="4153"/>
          <w:tab w:val="clear" w:pos="8306"/>
        </w:tabs>
      </w:pPr>
    </w:p>
    <w:p w:rsidR="00453384" w:rsidRPr="0093359D" w:rsidRDefault="00955F5A" w:rsidP="00955F5A">
      <w:pPr>
        <w:pStyle w:val="a5"/>
        <w:tabs>
          <w:tab w:val="clear" w:pos="4153"/>
          <w:tab w:val="clear" w:pos="8306"/>
        </w:tabs>
      </w:pPr>
      <w:r w:rsidRPr="0093359D">
        <w:t xml:space="preserve">   </w:t>
      </w:r>
    </w:p>
    <w:tbl>
      <w:tblPr>
        <w:tblW w:w="9747" w:type="dxa"/>
        <w:tblLook w:val="04A0"/>
      </w:tblPr>
      <w:tblGrid>
        <w:gridCol w:w="3936"/>
        <w:gridCol w:w="848"/>
        <w:gridCol w:w="711"/>
        <w:gridCol w:w="4076"/>
        <w:gridCol w:w="176"/>
      </w:tblGrid>
      <w:tr w:rsidR="00453384" w:rsidRPr="00EC6938" w:rsidTr="00F76E7B">
        <w:trPr>
          <w:gridAfter w:val="1"/>
          <w:wAfter w:w="176" w:type="dxa"/>
        </w:trPr>
        <w:tc>
          <w:tcPr>
            <w:tcW w:w="4784" w:type="dxa"/>
            <w:gridSpan w:val="2"/>
            <w:hideMark/>
          </w:tcPr>
          <w:p w:rsidR="00453384" w:rsidRPr="00EC6938" w:rsidRDefault="00453384" w:rsidP="00F76E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EC69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EC6938">
              <w:rPr>
                <w:rFonts w:ascii="Times New Roman" w:hAnsi="Times New Roman" w:cs="Times New Roman"/>
                <w:b/>
                <w:sz w:val="24"/>
                <w:szCs w:val="24"/>
              </w:rPr>
              <w:t>НIСТЭРСТВА АДУКАЦЫI</w:t>
            </w:r>
          </w:p>
          <w:p w:rsidR="00453384" w:rsidRPr="00EC6938" w:rsidRDefault="00453384" w:rsidP="00F76E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38">
              <w:rPr>
                <w:rFonts w:ascii="Times New Roman" w:hAnsi="Times New Roman" w:cs="Times New Roman"/>
                <w:b/>
                <w:sz w:val="24"/>
                <w:szCs w:val="24"/>
              </w:rPr>
              <w:t>РЭСПУБЛ</w:t>
            </w:r>
            <w:proofErr w:type="gramStart"/>
            <w:r w:rsidRPr="00EC69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EC6938">
              <w:rPr>
                <w:rFonts w:ascii="Times New Roman" w:hAnsi="Times New Roman" w:cs="Times New Roman"/>
                <w:b/>
                <w:sz w:val="24"/>
                <w:szCs w:val="24"/>
              </w:rPr>
              <w:t>КI БЕЛАРУСЬ</w:t>
            </w:r>
          </w:p>
        </w:tc>
        <w:tc>
          <w:tcPr>
            <w:tcW w:w="4787" w:type="dxa"/>
            <w:gridSpan w:val="2"/>
            <w:hideMark/>
          </w:tcPr>
          <w:p w:rsidR="00453384" w:rsidRPr="00EC6938" w:rsidRDefault="00453384" w:rsidP="00F76E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38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453384" w:rsidRPr="00EC6938" w:rsidRDefault="00453384" w:rsidP="00F76E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3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453384" w:rsidRPr="00EC6938" w:rsidTr="00F76E7B">
        <w:trPr>
          <w:cantSplit/>
        </w:trPr>
        <w:tc>
          <w:tcPr>
            <w:tcW w:w="3936" w:type="dxa"/>
          </w:tcPr>
          <w:p w:rsidR="00453384" w:rsidRPr="00EC6938" w:rsidRDefault="00453384" w:rsidP="00F76E7B">
            <w:pPr>
              <w:pStyle w:val="2"/>
              <w:spacing w:line="276" w:lineRule="auto"/>
              <w:rPr>
                <w:b w:val="0"/>
                <w:szCs w:val="30"/>
              </w:rPr>
            </w:pPr>
          </w:p>
          <w:p w:rsidR="00453384" w:rsidRPr="00EC6938" w:rsidRDefault="00453384" w:rsidP="00F76E7B">
            <w:pPr>
              <w:pStyle w:val="2"/>
              <w:spacing w:line="276" w:lineRule="auto"/>
              <w:rPr>
                <w:b w:val="0"/>
              </w:rPr>
            </w:pPr>
            <w:proofErr w:type="gramStart"/>
            <w:r w:rsidRPr="00EC6938">
              <w:rPr>
                <w:b w:val="0"/>
              </w:rPr>
              <w:t>З</w:t>
            </w:r>
            <w:proofErr w:type="gramEnd"/>
            <w:r w:rsidRPr="00EC6938">
              <w:rPr>
                <w:b w:val="0"/>
              </w:rPr>
              <w:t xml:space="preserve"> А Г А Д </w:t>
            </w:r>
          </w:p>
          <w:p w:rsidR="00453384" w:rsidRPr="00EC6938" w:rsidRDefault="00453384" w:rsidP="00F76E7B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453384" w:rsidRPr="00EC6938" w:rsidRDefault="00453384" w:rsidP="00F76E7B">
            <w:pPr>
              <w:pStyle w:val="1"/>
              <w:spacing w:line="276" w:lineRule="auto"/>
              <w:rPr>
                <w:b/>
                <w:sz w:val="32"/>
              </w:rPr>
            </w:pPr>
          </w:p>
        </w:tc>
        <w:tc>
          <w:tcPr>
            <w:tcW w:w="4252" w:type="dxa"/>
            <w:gridSpan w:val="2"/>
          </w:tcPr>
          <w:p w:rsidR="00453384" w:rsidRPr="00EC6938" w:rsidRDefault="00453384" w:rsidP="00F76E7B">
            <w:pPr>
              <w:pStyle w:val="2"/>
              <w:spacing w:line="276" w:lineRule="auto"/>
              <w:rPr>
                <w:b w:val="0"/>
                <w:spacing w:val="-20"/>
                <w:sz w:val="32"/>
              </w:rPr>
            </w:pPr>
          </w:p>
          <w:p w:rsidR="00453384" w:rsidRPr="00EC6938" w:rsidRDefault="00453384" w:rsidP="00F76E7B">
            <w:pPr>
              <w:pStyle w:val="2"/>
              <w:spacing w:line="276" w:lineRule="auto"/>
              <w:rPr>
                <w:b w:val="0"/>
                <w:spacing w:val="-20"/>
              </w:rPr>
            </w:pPr>
            <w:r w:rsidRPr="00EC6938">
              <w:rPr>
                <w:b w:val="0"/>
              </w:rPr>
              <w:t xml:space="preserve">ПРИКАЗ </w:t>
            </w:r>
          </w:p>
        </w:tc>
      </w:tr>
    </w:tbl>
    <w:p w:rsidR="00453384" w:rsidRPr="00EC6938" w:rsidRDefault="00453384" w:rsidP="00453384">
      <w:pPr>
        <w:spacing w:line="280" w:lineRule="exact"/>
        <w:rPr>
          <w:sz w:val="30"/>
          <w:szCs w:val="30"/>
        </w:rPr>
      </w:pPr>
      <w:r w:rsidRPr="00EC6938">
        <w:rPr>
          <w:sz w:val="30"/>
          <w:szCs w:val="30"/>
          <w:u w:val="single"/>
        </w:rPr>
        <w:t>2</w:t>
      </w:r>
      <w:r>
        <w:rPr>
          <w:sz w:val="30"/>
          <w:szCs w:val="30"/>
          <w:u w:val="single"/>
        </w:rPr>
        <w:t>4</w:t>
      </w:r>
      <w:r w:rsidRPr="00EC6938">
        <w:rPr>
          <w:sz w:val="30"/>
          <w:szCs w:val="30"/>
          <w:u w:val="single"/>
        </w:rPr>
        <w:t xml:space="preserve"> апреля 20</w:t>
      </w:r>
      <w:r>
        <w:rPr>
          <w:sz w:val="30"/>
          <w:szCs w:val="30"/>
          <w:u w:val="single"/>
        </w:rPr>
        <w:t xml:space="preserve">20 </w:t>
      </w:r>
      <w:r w:rsidRPr="00EC6938">
        <w:rPr>
          <w:sz w:val="30"/>
          <w:szCs w:val="30"/>
          <w:u w:val="single"/>
        </w:rPr>
        <w:t xml:space="preserve">г.  № </w:t>
      </w:r>
      <w:r>
        <w:rPr>
          <w:sz w:val="30"/>
          <w:szCs w:val="30"/>
          <w:u w:val="single"/>
        </w:rPr>
        <w:t xml:space="preserve"> 314</w:t>
      </w:r>
    </w:p>
    <w:p w:rsidR="00453384" w:rsidRPr="00EC6938" w:rsidRDefault="00453384" w:rsidP="00453384">
      <w:pPr>
        <w:jc w:val="center"/>
        <w:rPr>
          <w:sz w:val="30"/>
          <w:szCs w:val="30"/>
          <w:lang w:val="be-BY"/>
        </w:rPr>
      </w:pPr>
      <w:r w:rsidRPr="00EC6938">
        <w:rPr>
          <w:sz w:val="30"/>
          <w:szCs w:val="30"/>
        </w:rPr>
        <w:t>г</w:t>
      </w:r>
      <w:proofErr w:type="gramStart"/>
      <w:r w:rsidRPr="00EC6938">
        <w:rPr>
          <w:sz w:val="30"/>
          <w:szCs w:val="30"/>
        </w:rPr>
        <w:t>.</w:t>
      </w:r>
      <w:r w:rsidRPr="00EC6938">
        <w:rPr>
          <w:sz w:val="30"/>
          <w:szCs w:val="30"/>
          <w:lang w:val="be-BY"/>
        </w:rPr>
        <w:t>М</w:t>
      </w:r>
      <w:proofErr w:type="gramEnd"/>
      <w:r w:rsidRPr="00EC6938">
        <w:rPr>
          <w:sz w:val="30"/>
          <w:szCs w:val="30"/>
          <w:lang w:val="be-BY"/>
        </w:rPr>
        <w:t>інск</w:t>
      </w:r>
      <w:r w:rsidRPr="00EC6938">
        <w:rPr>
          <w:sz w:val="30"/>
          <w:szCs w:val="30"/>
          <w:lang w:val="be-BY"/>
        </w:rPr>
        <w:tab/>
      </w:r>
      <w:r w:rsidRPr="00EC6938">
        <w:rPr>
          <w:sz w:val="30"/>
          <w:szCs w:val="30"/>
          <w:lang w:val="be-BY"/>
        </w:rPr>
        <w:tab/>
      </w:r>
      <w:r w:rsidRPr="00EC6938">
        <w:rPr>
          <w:sz w:val="30"/>
          <w:szCs w:val="30"/>
          <w:lang w:val="be-BY"/>
        </w:rPr>
        <w:tab/>
      </w:r>
      <w:r w:rsidRPr="00EC6938">
        <w:rPr>
          <w:sz w:val="30"/>
          <w:szCs w:val="30"/>
          <w:lang w:val="be-BY"/>
        </w:rPr>
        <w:tab/>
      </w:r>
      <w:r w:rsidRPr="00EC6938">
        <w:rPr>
          <w:sz w:val="30"/>
          <w:szCs w:val="30"/>
          <w:lang w:val="be-BY"/>
        </w:rPr>
        <w:tab/>
      </w:r>
      <w:r w:rsidRPr="00EC6938">
        <w:rPr>
          <w:sz w:val="30"/>
          <w:szCs w:val="30"/>
          <w:lang w:val="be-BY"/>
        </w:rPr>
        <w:tab/>
      </w:r>
      <w:r w:rsidRPr="00EC6938">
        <w:rPr>
          <w:sz w:val="30"/>
          <w:szCs w:val="30"/>
          <w:lang w:val="be-BY"/>
        </w:rPr>
        <w:tab/>
      </w:r>
      <w:r w:rsidRPr="00EC6938">
        <w:rPr>
          <w:sz w:val="30"/>
          <w:szCs w:val="30"/>
          <w:lang w:val="be-BY"/>
        </w:rPr>
        <w:tab/>
        <w:t>г.М</w:t>
      </w:r>
      <w:r w:rsidRPr="00EC6938">
        <w:rPr>
          <w:sz w:val="30"/>
          <w:szCs w:val="30"/>
        </w:rPr>
        <w:t>и</w:t>
      </w:r>
      <w:r w:rsidRPr="00EC6938">
        <w:rPr>
          <w:sz w:val="30"/>
          <w:szCs w:val="30"/>
          <w:lang w:val="be-BY"/>
        </w:rPr>
        <w:t>нск</w:t>
      </w:r>
    </w:p>
    <w:p w:rsidR="00955F5A" w:rsidRPr="0093359D" w:rsidRDefault="00955F5A" w:rsidP="00955F5A">
      <w:pPr>
        <w:pStyle w:val="a5"/>
        <w:tabs>
          <w:tab w:val="clear" w:pos="4153"/>
          <w:tab w:val="clear" w:pos="8306"/>
        </w:tabs>
      </w:pPr>
    </w:p>
    <w:p w:rsidR="00955F5A" w:rsidRPr="0093359D" w:rsidRDefault="00955F5A" w:rsidP="00955F5A">
      <w:pPr>
        <w:pStyle w:val="a3"/>
        <w:tabs>
          <w:tab w:val="left" w:pos="5100"/>
        </w:tabs>
        <w:spacing w:line="280" w:lineRule="exact"/>
        <w:ind w:right="4355"/>
        <w:jc w:val="left"/>
      </w:pPr>
      <w:r w:rsidRPr="0093359D">
        <w:t>Об установлении количества мест</w:t>
      </w:r>
    </w:p>
    <w:p w:rsidR="00955F5A" w:rsidRPr="0093359D" w:rsidRDefault="00955F5A" w:rsidP="00955F5A">
      <w:pPr>
        <w:pStyle w:val="a3"/>
        <w:tabs>
          <w:tab w:val="left" w:pos="5100"/>
        </w:tabs>
        <w:spacing w:line="280" w:lineRule="exact"/>
        <w:ind w:right="4355"/>
        <w:jc w:val="left"/>
      </w:pPr>
      <w:r w:rsidRPr="0093359D">
        <w:t>на условиях целевой подготовки</w:t>
      </w:r>
    </w:p>
    <w:p w:rsidR="00955F5A" w:rsidRPr="0093359D" w:rsidRDefault="00955F5A" w:rsidP="00955F5A">
      <w:pPr>
        <w:pStyle w:val="a3"/>
        <w:tabs>
          <w:tab w:val="left" w:pos="5400"/>
        </w:tabs>
        <w:spacing w:line="280" w:lineRule="exact"/>
        <w:ind w:right="4056"/>
        <w:jc w:val="left"/>
      </w:pPr>
      <w:r w:rsidRPr="0093359D">
        <w:t>в учреждениях образования</w:t>
      </w:r>
      <w:r w:rsidR="00161233" w:rsidRPr="0093359D">
        <w:t xml:space="preserve"> в 20</w:t>
      </w:r>
      <w:r w:rsidR="009E056F" w:rsidRPr="0093359D">
        <w:t>20</w:t>
      </w:r>
      <w:r w:rsidR="00161233" w:rsidRPr="0093359D">
        <w:t xml:space="preserve"> году</w:t>
      </w:r>
    </w:p>
    <w:p w:rsidR="00955F5A" w:rsidRPr="0093359D" w:rsidRDefault="00955F5A" w:rsidP="00955F5A">
      <w:pPr>
        <w:pStyle w:val="a3"/>
      </w:pPr>
    </w:p>
    <w:p w:rsidR="00955F5A" w:rsidRPr="002B310E" w:rsidRDefault="00955F5A" w:rsidP="00FE6479">
      <w:pPr>
        <w:ind w:firstLine="709"/>
        <w:jc w:val="both"/>
        <w:rPr>
          <w:sz w:val="30"/>
          <w:lang w:val="be-BY"/>
        </w:rPr>
      </w:pPr>
      <w:proofErr w:type="gramStart"/>
      <w:r w:rsidRPr="0093359D">
        <w:rPr>
          <w:spacing w:val="-8"/>
          <w:sz w:val="30"/>
        </w:rPr>
        <w:t xml:space="preserve">На основании части первой пункта 9 Правил приема лиц для получения высшего образования I ступени, части первой пункта 8 Правил приема </w:t>
      </w:r>
      <w:r w:rsidRPr="00FE6479">
        <w:rPr>
          <w:sz w:val="30"/>
        </w:rPr>
        <w:t>лиц для получения среднего специального образования, утвержденных Указом Президента Республики Беларусь от 7 февраля 2006 г. № 80, в соответствии с подпунктом 1.22 пункта 1 статьи 1 Кодекса Республики Беларусь об образовании, с учетом заявок Министерства лесного хозяйства</w:t>
      </w:r>
      <w:r w:rsidR="00062326">
        <w:rPr>
          <w:sz w:val="30"/>
        </w:rPr>
        <w:t xml:space="preserve"> Республики Беларусь</w:t>
      </w:r>
      <w:proofErr w:type="gramEnd"/>
      <w:r w:rsidR="00062326">
        <w:rPr>
          <w:sz w:val="30"/>
        </w:rPr>
        <w:t xml:space="preserve"> (письмо от </w:t>
      </w:r>
      <w:r w:rsidR="009E056F" w:rsidRPr="00FE6479">
        <w:rPr>
          <w:sz w:val="30"/>
        </w:rPr>
        <w:t>05</w:t>
      </w:r>
      <w:r w:rsidR="00161233" w:rsidRPr="00FE6479">
        <w:rPr>
          <w:sz w:val="30"/>
        </w:rPr>
        <w:t>.02.20</w:t>
      </w:r>
      <w:r w:rsidR="00FE6479" w:rsidRPr="00FE6479">
        <w:rPr>
          <w:sz w:val="30"/>
        </w:rPr>
        <w:t xml:space="preserve">20 </w:t>
      </w:r>
      <w:r w:rsidR="00161233" w:rsidRPr="00FE6479">
        <w:rPr>
          <w:sz w:val="30"/>
        </w:rPr>
        <w:t xml:space="preserve">№ </w:t>
      </w:r>
      <w:r w:rsidR="009E056F" w:rsidRPr="00FE6479">
        <w:rPr>
          <w:sz w:val="30"/>
        </w:rPr>
        <w:t>02-1-28/</w:t>
      </w:r>
      <w:r w:rsidR="00F34F9C" w:rsidRPr="00FE6479">
        <w:rPr>
          <w:sz w:val="30"/>
        </w:rPr>
        <w:t>6</w:t>
      </w:r>
      <w:r w:rsidR="009E056F" w:rsidRPr="00FE6479">
        <w:rPr>
          <w:sz w:val="30"/>
        </w:rPr>
        <w:t>28</w:t>
      </w:r>
      <w:r w:rsidRPr="00FE6479">
        <w:rPr>
          <w:sz w:val="30"/>
        </w:rPr>
        <w:t>), Министерства информации Республик</w:t>
      </w:r>
      <w:r w:rsidR="0015642D">
        <w:rPr>
          <w:sz w:val="30"/>
        </w:rPr>
        <w:t>и Беларусь (письма</w:t>
      </w:r>
      <w:r w:rsidRPr="00FE6479">
        <w:rPr>
          <w:sz w:val="30"/>
        </w:rPr>
        <w:t xml:space="preserve"> от</w:t>
      </w:r>
      <w:r w:rsidR="001426A5" w:rsidRPr="00FE6479">
        <w:rPr>
          <w:sz w:val="30"/>
        </w:rPr>
        <w:t> </w:t>
      </w:r>
      <w:r w:rsidR="0015642D">
        <w:rPr>
          <w:sz w:val="30"/>
        </w:rPr>
        <w:t xml:space="preserve">06.03.2020 №04-18/305 и от </w:t>
      </w:r>
      <w:r w:rsidR="009449F6" w:rsidRPr="00FE6479">
        <w:rPr>
          <w:sz w:val="30"/>
        </w:rPr>
        <w:t>2</w:t>
      </w:r>
      <w:r w:rsidR="009E056F" w:rsidRPr="00FE6479">
        <w:rPr>
          <w:sz w:val="30"/>
        </w:rPr>
        <w:t>4</w:t>
      </w:r>
      <w:r w:rsidR="009449F6" w:rsidRPr="00FE6479">
        <w:rPr>
          <w:sz w:val="30"/>
        </w:rPr>
        <w:t>.03.20</w:t>
      </w:r>
      <w:r w:rsidR="009E056F" w:rsidRPr="00FE6479">
        <w:rPr>
          <w:sz w:val="30"/>
        </w:rPr>
        <w:t>20</w:t>
      </w:r>
      <w:r w:rsidR="009449F6" w:rsidRPr="00FE6479">
        <w:rPr>
          <w:sz w:val="30"/>
        </w:rPr>
        <w:t xml:space="preserve"> №</w:t>
      </w:r>
      <w:r w:rsidR="00816D55" w:rsidRPr="00FE6479">
        <w:rPr>
          <w:sz w:val="30"/>
        </w:rPr>
        <w:t> </w:t>
      </w:r>
      <w:r w:rsidR="009449F6" w:rsidRPr="00FE6479">
        <w:rPr>
          <w:sz w:val="30"/>
        </w:rPr>
        <w:t>0</w:t>
      </w:r>
      <w:r w:rsidR="009E056F" w:rsidRPr="00FE6479">
        <w:rPr>
          <w:sz w:val="30"/>
        </w:rPr>
        <w:t>4-</w:t>
      </w:r>
      <w:proofErr w:type="gramStart"/>
      <w:r w:rsidR="009E056F" w:rsidRPr="00FE6479">
        <w:rPr>
          <w:sz w:val="30"/>
        </w:rPr>
        <w:t>18/372</w:t>
      </w:r>
      <w:r w:rsidR="009449F6" w:rsidRPr="00FE6479">
        <w:rPr>
          <w:sz w:val="30"/>
        </w:rPr>
        <w:t xml:space="preserve">), </w:t>
      </w:r>
      <w:r w:rsidRPr="00FE6479">
        <w:rPr>
          <w:sz w:val="30"/>
        </w:rPr>
        <w:t>Министерства энерге</w:t>
      </w:r>
      <w:r w:rsidR="00A105E1">
        <w:rPr>
          <w:sz w:val="30"/>
        </w:rPr>
        <w:t>тики Республики Беларусь (письмо</w:t>
      </w:r>
      <w:r w:rsidRPr="00FE6479">
        <w:rPr>
          <w:sz w:val="30"/>
        </w:rPr>
        <w:t xml:space="preserve"> </w:t>
      </w:r>
      <w:r w:rsidR="009E056F" w:rsidRPr="00FE6479">
        <w:rPr>
          <w:sz w:val="30"/>
        </w:rPr>
        <w:t>от 3</w:t>
      </w:r>
      <w:r w:rsidR="001426A5" w:rsidRPr="00FE6479">
        <w:rPr>
          <w:sz w:val="30"/>
        </w:rPr>
        <w:t>1.0</w:t>
      </w:r>
      <w:r w:rsidR="009E056F" w:rsidRPr="00FE6479">
        <w:rPr>
          <w:sz w:val="30"/>
        </w:rPr>
        <w:t>1</w:t>
      </w:r>
      <w:r w:rsidR="001426A5" w:rsidRPr="00FE6479">
        <w:rPr>
          <w:sz w:val="30"/>
        </w:rPr>
        <w:t>.20</w:t>
      </w:r>
      <w:r w:rsidR="009E056F" w:rsidRPr="00FE6479">
        <w:rPr>
          <w:sz w:val="30"/>
        </w:rPr>
        <w:t>20</w:t>
      </w:r>
      <w:r w:rsidR="001426A5" w:rsidRPr="00FE6479">
        <w:rPr>
          <w:sz w:val="30"/>
        </w:rPr>
        <w:t xml:space="preserve"> № 14-3</w:t>
      </w:r>
      <w:r w:rsidR="009E056F" w:rsidRPr="00FE6479">
        <w:rPr>
          <w:sz w:val="30"/>
        </w:rPr>
        <w:t>1</w:t>
      </w:r>
      <w:r w:rsidR="001426A5" w:rsidRPr="00FE6479">
        <w:rPr>
          <w:sz w:val="30"/>
        </w:rPr>
        <w:t>/</w:t>
      </w:r>
      <w:r w:rsidR="009E056F" w:rsidRPr="00FE6479">
        <w:rPr>
          <w:sz w:val="30"/>
        </w:rPr>
        <w:t>590</w:t>
      </w:r>
      <w:r w:rsidRPr="00FE6479">
        <w:rPr>
          <w:sz w:val="30"/>
        </w:rPr>
        <w:t>), Министерства архитектуры и строительства Республики Беларусь (письмо от</w:t>
      </w:r>
      <w:r w:rsidR="009E056F" w:rsidRPr="00FE6479">
        <w:rPr>
          <w:sz w:val="30"/>
        </w:rPr>
        <w:t xml:space="preserve"> 27</w:t>
      </w:r>
      <w:r w:rsidR="009449F6" w:rsidRPr="00FE6479">
        <w:rPr>
          <w:sz w:val="30"/>
        </w:rPr>
        <w:t>.0</w:t>
      </w:r>
      <w:r w:rsidR="009E056F" w:rsidRPr="00FE6479">
        <w:rPr>
          <w:sz w:val="30"/>
        </w:rPr>
        <w:t>1.2020</w:t>
      </w:r>
      <w:r w:rsidRPr="00FE6479">
        <w:rPr>
          <w:sz w:val="30"/>
        </w:rPr>
        <w:t xml:space="preserve"> № 08-16/</w:t>
      </w:r>
      <w:r w:rsidR="009E056F" w:rsidRPr="00FE6479">
        <w:rPr>
          <w:sz w:val="30"/>
        </w:rPr>
        <w:t>1094</w:t>
      </w:r>
      <w:r w:rsidRPr="00FE6479">
        <w:rPr>
          <w:sz w:val="30"/>
        </w:rPr>
        <w:t>), Государственного таможенного комитета Республики Беларусь (письм</w:t>
      </w:r>
      <w:r w:rsidR="001426A5" w:rsidRPr="00FE6479">
        <w:rPr>
          <w:sz w:val="30"/>
        </w:rPr>
        <w:t>о</w:t>
      </w:r>
      <w:r w:rsidRPr="00FE6479">
        <w:rPr>
          <w:sz w:val="30"/>
        </w:rPr>
        <w:t xml:space="preserve"> от</w:t>
      </w:r>
      <w:r w:rsidR="001426A5" w:rsidRPr="00FE6479">
        <w:rPr>
          <w:sz w:val="30"/>
        </w:rPr>
        <w:t> 1</w:t>
      </w:r>
      <w:r w:rsidR="009E056F" w:rsidRPr="00FE6479">
        <w:rPr>
          <w:sz w:val="30"/>
        </w:rPr>
        <w:t>9</w:t>
      </w:r>
      <w:r w:rsidRPr="00FE6479">
        <w:rPr>
          <w:sz w:val="30"/>
        </w:rPr>
        <w:t>.0</w:t>
      </w:r>
      <w:r w:rsidR="009E056F" w:rsidRPr="00FE6479">
        <w:rPr>
          <w:sz w:val="30"/>
        </w:rPr>
        <w:t>2</w:t>
      </w:r>
      <w:r w:rsidRPr="00FE6479">
        <w:rPr>
          <w:sz w:val="30"/>
        </w:rPr>
        <w:t>.20</w:t>
      </w:r>
      <w:r w:rsidR="009E056F" w:rsidRPr="00FE6479">
        <w:rPr>
          <w:sz w:val="30"/>
        </w:rPr>
        <w:t>20</w:t>
      </w:r>
      <w:r w:rsidRPr="00FE6479">
        <w:rPr>
          <w:sz w:val="30"/>
        </w:rPr>
        <w:t xml:space="preserve"> № 06/</w:t>
      </w:r>
      <w:r w:rsidR="009E056F" w:rsidRPr="00FE6479">
        <w:rPr>
          <w:sz w:val="30"/>
        </w:rPr>
        <w:t>2370</w:t>
      </w:r>
      <w:r w:rsidRPr="00FE6479">
        <w:rPr>
          <w:sz w:val="30"/>
        </w:rPr>
        <w:t xml:space="preserve">), Белорусского </w:t>
      </w:r>
      <w:r w:rsidR="00C84DB4" w:rsidRPr="00FE6479">
        <w:rPr>
          <w:sz w:val="30"/>
        </w:rPr>
        <w:t>государственного</w:t>
      </w:r>
      <w:r w:rsidRPr="00FE6479">
        <w:rPr>
          <w:sz w:val="30"/>
        </w:rPr>
        <w:t xml:space="preserve"> концерна </w:t>
      </w:r>
      <w:r w:rsidR="00C84DB4" w:rsidRPr="00FE6479">
        <w:rPr>
          <w:sz w:val="30"/>
        </w:rPr>
        <w:t>пищевой</w:t>
      </w:r>
      <w:r w:rsidRPr="00FE6479">
        <w:rPr>
          <w:sz w:val="30"/>
        </w:rPr>
        <w:t xml:space="preserve"> промышленности ˮБел</w:t>
      </w:r>
      <w:r w:rsidR="00C84DB4" w:rsidRPr="00FE6479">
        <w:rPr>
          <w:sz w:val="30"/>
        </w:rPr>
        <w:t>госпищепром</w:t>
      </w:r>
      <w:r w:rsidR="00B47A91">
        <w:rPr>
          <w:sz w:val="30"/>
        </w:rPr>
        <w:t>“</w:t>
      </w:r>
      <w:r w:rsidRPr="00FE6479">
        <w:rPr>
          <w:sz w:val="30"/>
        </w:rPr>
        <w:t xml:space="preserve"> (письмо от </w:t>
      </w:r>
      <w:r w:rsidR="00C84DB4" w:rsidRPr="00FE6479">
        <w:rPr>
          <w:sz w:val="30"/>
        </w:rPr>
        <w:t>03.04.2020</w:t>
      </w:r>
      <w:r w:rsidR="009449F6" w:rsidRPr="00FE6479">
        <w:rPr>
          <w:sz w:val="30"/>
        </w:rPr>
        <w:t xml:space="preserve"> № </w:t>
      </w:r>
      <w:r w:rsidR="00C84DB4" w:rsidRPr="00FE6479">
        <w:rPr>
          <w:sz w:val="30"/>
        </w:rPr>
        <w:t>11</w:t>
      </w:r>
      <w:r w:rsidR="009449F6" w:rsidRPr="00FE6479">
        <w:rPr>
          <w:sz w:val="30"/>
        </w:rPr>
        <w:t>-</w:t>
      </w:r>
      <w:r w:rsidR="00C84DB4" w:rsidRPr="00FE6479">
        <w:rPr>
          <w:sz w:val="30"/>
        </w:rPr>
        <w:t>2.1-05/805-1</w:t>
      </w:r>
      <w:r w:rsidRPr="00FE6479">
        <w:rPr>
          <w:sz w:val="30"/>
        </w:rPr>
        <w:t>)</w:t>
      </w:r>
      <w:r w:rsidR="00161233" w:rsidRPr="00FE6479">
        <w:rPr>
          <w:sz w:val="30"/>
        </w:rPr>
        <w:t xml:space="preserve">, </w:t>
      </w:r>
      <w:r w:rsidR="00062326">
        <w:rPr>
          <w:sz w:val="30"/>
        </w:rPr>
        <w:t>Г</w:t>
      </w:r>
      <w:r w:rsidR="00C84DB4" w:rsidRPr="00FE6479">
        <w:rPr>
          <w:sz w:val="30"/>
        </w:rPr>
        <w:t>осударственного комитета по имуществу</w:t>
      </w:r>
      <w:r w:rsidR="00997439" w:rsidRPr="00FE6479">
        <w:rPr>
          <w:sz w:val="30"/>
        </w:rPr>
        <w:t xml:space="preserve"> (письмо от </w:t>
      </w:r>
      <w:r w:rsidR="00C84DB4" w:rsidRPr="00FE6479">
        <w:rPr>
          <w:sz w:val="30"/>
        </w:rPr>
        <w:t>10.03.2020</w:t>
      </w:r>
      <w:r w:rsidR="00997439" w:rsidRPr="00FE6479">
        <w:rPr>
          <w:sz w:val="30"/>
        </w:rPr>
        <w:t xml:space="preserve"> № </w:t>
      </w:r>
      <w:r w:rsidR="00C84DB4" w:rsidRPr="00FE6479">
        <w:rPr>
          <w:sz w:val="30"/>
        </w:rPr>
        <w:t>5-32/1551/</w:t>
      </w:r>
      <w:proofErr w:type="spellStart"/>
      <w:r w:rsidR="00C84DB4" w:rsidRPr="00FE6479">
        <w:rPr>
          <w:sz w:val="30"/>
        </w:rPr>
        <w:t>вн</w:t>
      </w:r>
      <w:proofErr w:type="spellEnd"/>
      <w:r w:rsidR="00997439" w:rsidRPr="00FE6479">
        <w:rPr>
          <w:sz w:val="30"/>
        </w:rPr>
        <w:t>)</w:t>
      </w:r>
      <w:r w:rsidR="00FE6479" w:rsidRPr="00FE6479">
        <w:rPr>
          <w:sz w:val="30"/>
        </w:rPr>
        <w:t>, Белорусского государственного концерна по производству и</w:t>
      </w:r>
      <w:proofErr w:type="gramEnd"/>
      <w:r w:rsidR="00FE6479" w:rsidRPr="00FE6479">
        <w:rPr>
          <w:sz w:val="30"/>
        </w:rPr>
        <w:t xml:space="preserve"> </w:t>
      </w:r>
      <w:proofErr w:type="gramStart"/>
      <w:r w:rsidR="00FE6479" w:rsidRPr="00FE6479">
        <w:rPr>
          <w:sz w:val="30"/>
        </w:rPr>
        <w:t xml:space="preserve">реализации товаров легкой промышленности </w:t>
      </w:r>
      <w:r w:rsidR="00FE6479">
        <w:rPr>
          <w:sz w:val="30"/>
        </w:rPr>
        <w:t>(</w:t>
      </w:r>
      <w:r w:rsidR="00FE6479">
        <w:rPr>
          <w:sz w:val="30"/>
          <w:lang w:val="be-BY"/>
        </w:rPr>
        <w:t xml:space="preserve">письмо </w:t>
      </w:r>
      <w:r w:rsidR="00062326">
        <w:rPr>
          <w:sz w:val="30"/>
        </w:rPr>
        <w:t>от 3</w:t>
      </w:r>
      <w:r w:rsidR="00FE6479">
        <w:rPr>
          <w:sz w:val="30"/>
        </w:rPr>
        <w:t>0.01.2020 №</w:t>
      </w:r>
      <w:r w:rsidR="00FE6479">
        <w:rPr>
          <w:sz w:val="30"/>
          <w:lang w:val="be-BY"/>
        </w:rPr>
        <w:t> </w:t>
      </w:r>
      <w:r w:rsidR="00062326">
        <w:rPr>
          <w:sz w:val="30"/>
          <w:lang w:val="be-BY"/>
        </w:rPr>
        <w:t>8-48/781</w:t>
      </w:r>
      <w:r w:rsidR="002B310E">
        <w:rPr>
          <w:sz w:val="30"/>
          <w:lang w:val="be-BY"/>
        </w:rPr>
        <w:t>)</w:t>
      </w:r>
      <w:r w:rsidR="00FE6479" w:rsidRPr="00FE6479">
        <w:rPr>
          <w:sz w:val="30"/>
        </w:rPr>
        <w:t xml:space="preserve">, </w:t>
      </w:r>
      <w:r w:rsidR="006D657A">
        <w:rPr>
          <w:sz w:val="30"/>
        </w:rPr>
        <w:t>конц</w:t>
      </w:r>
      <w:r w:rsidR="00AE6817">
        <w:rPr>
          <w:sz w:val="30"/>
        </w:rPr>
        <w:t>ерна “</w:t>
      </w:r>
      <w:proofErr w:type="spellStart"/>
      <w:r w:rsidR="00AE6817">
        <w:rPr>
          <w:sz w:val="30"/>
        </w:rPr>
        <w:t>Беллесбумпром</w:t>
      </w:r>
      <w:proofErr w:type="spellEnd"/>
      <w:r w:rsidR="00AE6817">
        <w:rPr>
          <w:sz w:val="30"/>
        </w:rPr>
        <w:t>“ (письмо от </w:t>
      </w:r>
      <w:r w:rsidR="006D657A">
        <w:rPr>
          <w:sz w:val="30"/>
        </w:rPr>
        <w:t xml:space="preserve">23.04.2020 № 06-35/132), </w:t>
      </w:r>
      <w:r w:rsidR="002B310E">
        <w:rPr>
          <w:sz w:val="30"/>
          <w:lang w:val="be-BY"/>
        </w:rPr>
        <w:t>и</w:t>
      </w:r>
      <w:proofErr w:type="spellStart"/>
      <w:r w:rsidR="002B310E">
        <w:rPr>
          <w:sz w:val="30"/>
        </w:rPr>
        <w:t>ностранно</w:t>
      </w:r>
      <w:proofErr w:type="spellEnd"/>
      <w:r w:rsidR="002B310E">
        <w:rPr>
          <w:sz w:val="30"/>
          <w:lang w:val="be-BY"/>
        </w:rPr>
        <w:t>го</w:t>
      </w:r>
      <w:r w:rsidR="00FE6479" w:rsidRPr="0093359D">
        <w:rPr>
          <w:sz w:val="30"/>
        </w:rPr>
        <w:t xml:space="preserve"> обществ</w:t>
      </w:r>
      <w:r w:rsidR="002B310E">
        <w:rPr>
          <w:sz w:val="30"/>
          <w:lang w:val="be-BY"/>
        </w:rPr>
        <w:t>а</w:t>
      </w:r>
      <w:r w:rsidR="00FE6479" w:rsidRPr="0093359D">
        <w:rPr>
          <w:sz w:val="30"/>
        </w:rPr>
        <w:t xml:space="preserve"> с ограниченной ответственностью ˮСлавкалий</w:t>
      </w:r>
      <w:r w:rsidR="00B47A91">
        <w:rPr>
          <w:sz w:val="30"/>
        </w:rPr>
        <w:t>“</w:t>
      </w:r>
      <w:r w:rsidR="002B310E">
        <w:rPr>
          <w:sz w:val="30"/>
          <w:lang w:val="be-BY"/>
        </w:rPr>
        <w:t xml:space="preserve"> (письмо от 20.03.2020 № 4-6/32), с</w:t>
      </w:r>
      <w:proofErr w:type="spellStart"/>
      <w:r w:rsidR="002B310E" w:rsidRPr="0093359D">
        <w:rPr>
          <w:sz w:val="30"/>
        </w:rPr>
        <w:t>овместно</w:t>
      </w:r>
      <w:proofErr w:type="spellEnd"/>
      <w:r w:rsidR="002B310E">
        <w:rPr>
          <w:sz w:val="30"/>
          <w:lang w:val="be-BY"/>
        </w:rPr>
        <w:t>го</w:t>
      </w:r>
      <w:r w:rsidR="002B310E" w:rsidRPr="0093359D">
        <w:rPr>
          <w:sz w:val="30"/>
        </w:rPr>
        <w:t xml:space="preserve"> </w:t>
      </w:r>
      <w:r w:rsidR="00062326" w:rsidRPr="0093359D">
        <w:rPr>
          <w:sz w:val="30"/>
        </w:rPr>
        <w:t>предприятия</w:t>
      </w:r>
      <w:r w:rsidR="002B310E" w:rsidRPr="0093359D">
        <w:rPr>
          <w:sz w:val="30"/>
        </w:rPr>
        <w:t xml:space="preserve"> открытое акционерное общество ˮСПАРТАК</w:t>
      </w:r>
      <w:r w:rsidR="00B47A91">
        <w:rPr>
          <w:sz w:val="30"/>
        </w:rPr>
        <w:t>“</w:t>
      </w:r>
      <w:r w:rsidR="002B310E">
        <w:rPr>
          <w:sz w:val="30"/>
          <w:lang w:val="be-BY"/>
        </w:rPr>
        <w:t xml:space="preserve"> (письмо от 02.10.201</w:t>
      </w:r>
      <w:r w:rsidR="00A30ACF">
        <w:rPr>
          <w:sz w:val="30"/>
          <w:lang w:val="be-BY"/>
        </w:rPr>
        <w:t>9</w:t>
      </w:r>
      <w:r w:rsidR="002B310E">
        <w:rPr>
          <w:sz w:val="30"/>
          <w:lang w:val="be-BY"/>
        </w:rPr>
        <w:t xml:space="preserve"> № 2355)</w:t>
      </w:r>
      <w:r w:rsidR="00A105E1">
        <w:rPr>
          <w:sz w:val="30"/>
          <w:lang w:val="be-BY"/>
        </w:rPr>
        <w:t xml:space="preserve">, коммунального унитарного предприятия по проектированию, ремонту и строительству дорог </w:t>
      </w:r>
      <w:r w:rsidR="00B47A91">
        <w:rPr>
          <w:sz w:val="30"/>
          <w:lang w:val="be-BY"/>
        </w:rPr>
        <w:t>ˮМинскоблдорстройˮ (</w:t>
      </w:r>
      <w:r w:rsidR="00062326">
        <w:rPr>
          <w:sz w:val="30"/>
          <w:lang w:val="be-BY"/>
        </w:rPr>
        <w:t>ДРСУ№165</w:t>
      </w:r>
      <w:r w:rsidR="00B47A91">
        <w:rPr>
          <w:sz w:val="30"/>
          <w:lang w:val="be-BY"/>
        </w:rPr>
        <w:t>)</w:t>
      </w:r>
      <w:r w:rsidR="00062326">
        <w:rPr>
          <w:sz w:val="30"/>
          <w:lang w:val="be-BY"/>
        </w:rPr>
        <w:t xml:space="preserve"> (письмо от 27.03.2020 № 101)</w:t>
      </w:r>
      <w:proofErr w:type="gramEnd"/>
    </w:p>
    <w:p w:rsidR="00955F5A" w:rsidRPr="0093359D" w:rsidRDefault="00955F5A" w:rsidP="00955F5A">
      <w:pPr>
        <w:pStyle w:val="a3"/>
        <w:rPr>
          <w:caps/>
        </w:rPr>
      </w:pPr>
      <w:r w:rsidRPr="0093359D">
        <w:rPr>
          <w:caps/>
        </w:rPr>
        <w:t>приказываЮ:</w:t>
      </w:r>
    </w:p>
    <w:p w:rsidR="00955F5A" w:rsidRPr="0093359D" w:rsidRDefault="00955F5A" w:rsidP="00955F5A">
      <w:pPr>
        <w:ind w:firstLine="709"/>
        <w:jc w:val="both"/>
        <w:rPr>
          <w:sz w:val="30"/>
        </w:rPr>
      </w:pPr>
      <w:r w:rsidRPr="0093359D">
        <w:rPr>
          <w:sz w:val="30"/>
        </w:rPr>
        <w:t xml:space="preserve">1. Установить в рамках контрольных цифр приема в дневной форме </w:t>
      </w:r>
      <w:r w:rsidR="00816D55" w:rsidRPr="0093359D">
        <w:rPr>
          <w:sz w:val="30"/>
        </w:rPr>
        <w:t xml:space="preserve">получения образования </w:t>
      </w:r>
      <w:r w:rsidRPr="0093359D">
        <w:rPr>
          <w:sz w:val="30"/>
          <w:szCs w:val="30"/>
        </w:rPr>
        <w:t xml:space="preserve">количество мест на условиях целевой подготовки специалистов </w:t>
      </w:r>
      <w:r w:rsidRPr="0093359D">
        <w:rPr>
          <w:sz w:val="30"/>
        </w:rPr>
        <w:t>в 20</w:t>
      </w:r>
      <w:r w:rsidR="00A657D1" w:rsidRPr="0093359D">
        <w:rPr>
          <w:sz w:val="30"/>
        </w:rPr>
        <w:t>20</w:t>
      </w:r>
      <w:r w:rsidRPr="0093359D">
        <w:rPr>
          <w:sz w:val="30"/>
        </w:rPr>
        <w:t xml:space="preserve"> году: </w:t>
      </w:r>
    </w:p>
    <w:p w:rsidR="00955F5A" w:rsidRPr="0093359D" w:rsidRDefault="00955F5A" w:rsidP="00955F5A">
      <w:pPr>
        <w:ind w:firstLine="709"/>
        <w:jc w:val="both"/>
        <w:rPr>
          <w:sz w:val="30"/>
        </w:rPr>
      </w:pPr>
      <w:r w:rsidRPr="0093359D">
        <w:rPr>
          <w:sz w:val="30"/>
        </w:rPr>
        <w:lastRenderedPageBreak/>
        <w:t>1.1. </w:t>
      </w:r>
      <w:r w:rsidRPr="0093359D">
        <w:rPr>
          <w:sz w:val="30"/>
          <w:szCs w:val="30"/>
        </w:rPr>
        <w:t xml:space="preserve">для получения высшего образования </w:t>
      </w:r>
      <w:r w:rsidRPr="0093359D">
        <w:rPr>
          <w:bCs/>
          <w:sz w:val="30"/>
          <w:szCs w:val="30"/>
          <w:lang w:val="en-US"/>
        </w:rPr>
        <w:t>I</w:t>
      </w:r>
      <w:r w:rsidRPr="0093359D">
        <w:rPr>
          <w:bCs/>
          <w:sz w:val="30"/>
          <w:szCs w:val="30"/>
        </w:rPr>
        <w:t xml:space="preserve"> ступени</w:t>
      </w:r>
      <w:r w:rsidRPr="0093359D">
        <w:rPr>
          <w:sz w:val="30"/>
        </w:rPr>
        <w:t xml:space="preserve"> в Белорусском государственном университете согласно приложению 1;</w:t>
      </w:r>
    </w:p>
    <w:p w:rsidR="00955F5A" w:rsidRPr="0093359D" w:rsidRDefault="00955F5A" w:rsidP="00955F5A">
      <w:pPr>
        <w:ind w:firstLine="709"/>
        <w:jc w:val="both"/>
        <w:rPr>
          <w:sz w:val="30"/>
        </w:rPr>
      </w:pPr>
      <w:r w:rsidRPr="0093359D">
        <w:rPr>
          <w:sz w:val="30"/>
        </w:rPr>
        <w:t>1.</w:t>
      </w:r>
      <w:r w:rsidRPr="0093359D">
        <w:rPr>
          <w:sz w:val="30"/>
          <w:lang w:val="be-BY"/>
        </w:rPr>
        <w:t>2</w:t>
      </w:r>
      <w:r w:rsidRPr="0093359D">
        <w:rPr>
          <w:sz w:val="30"/>
        </w:rPr>
        <w:t>. </w:t>
      </w:r>
      <w:r w:rsidRPr="0093359D">
        <w:rPr>
          <w:sz w:val="30"/>
          <w:szCs w:val="30"/>
        </w:rPr>
        <w:t xml:space="preserve">для получения высшего образования </w:t>
      </w:r>
      <w:r w:rsidRPr="0093359D">
        <w:rPr>
          <w:bCs/>
          <w:sz w:val="30"/>
          <w:szCs w:val="30"/>
          <w:lang w:val="en-US"/>
        </w:rPr>
        <w:t>I</w:t>
      </w:r>
      <w:r w:rsidRPr="0093359D">
        <w:rPr>
          <w:bCs/>
          <w:sz w:val="30"/>
          <w:szCs w:val="30"/>
        </w:rPr>
        <w:t xml:space="preserve"> ступени</w:t>
      </w:r>
      <w:r w:rsidRPr="0093359D">
        <w:rPr>
          <w:sz w:val="30"/>
        </w:rPr>
        <w:t xml:space="preserve"> в учреждении образования </w:t>
      </w:r>
      <w:r w:rsidRPr="0093359D">
        <w:rPr>
          <w:sz w:val="30"/>
          <w:szCs w:val="30"/>
        </w:rPr>
        <w:t>”</w:t>
      </w:r>
      <w:r w:rsidRPr="0093359D">
        <w:rPr>
          <w:sz w:val="30"/>
        </w:rPr>
        <w:t>Белорусский государственный технологический университет</w:t>
      </w:r>
      <w:r w:rsidRPr="0093359D">
        <w:rPr>
          <w:sz w:val="30"/>
          <w:szCs w:val="30"/>
        </w:rPr>
        <w:t>“</w:t>
      </w:r>
      <w:r w:rsidRPr="0093359D">
        <w:rPr>
          <w:sz w:val="30"/>
        </w:rPr>
        <w:t xml:space="preserve"> согласно приложению </w:t>
      </w:r>
      <w:r w:rsidRPr="0093359D">
        <w:rPr>
          <w:sz w:val="30"/>
          <w:lang w:val="be-BY"/>
        </w:rPr>
        <w:t>2</w:t>
      </w:r>
      <w:r w:rsidRPr="0093359D">
        <w:rPr>
          <w:sz w:val="30"/>
        </w:rPr>
        <w:t>;</w:t>
      </w:r>
    </w:p>
    <w:p w:rsidR="00955F5A" w:rsidRPr="0093359D" w:rsidRDefault="00955F5A" w:rsidP="00955F5A">
      <w:pPr>
        <w:ind w:firstLine="709"/>
        <w:jc w:val="both"/>
        <w:rPr>
          <w:sz w:val="30"/>
        </w:rPr>
      </w:pPr>
      <w:r w:rsidRPr="0093359D">
        <w:rPr>
          <w:spacing w:val="-20"/>
          <w:sz w:val="30"/>
        </w:rPr>
        <w:t>1.</w:t>
      </w:r>
      <w:r w:rsidRPr="0093359D">
        <w:rPr>
          <w:spacing w:val="-20"/>
          <w:sz w:val="30"/>
          <w:lang w:val="be-BY"/>
        </w:rPr>
        <w:t>3</w:t>
      </w:r>
      <w:r w:rsidRPr="0093359D">
        <w:rPr>
          <w:spacing w:val="-20"/>
          <w:sz w:val="30"/>
        </w:rPr>
        <w:t>.</w:t>
      </w:r>
      <w:r w:rsidR="008447E6" w:rsidRPr="0093359D">
        <w:rPr>
          <w:spacing w:val="-20"/>
          <w:sz w:val="30"/>
        </w:rPr>
        <w:t> </w:t>
      </w:r>
      <w:r w:rsidRPr="0093359D">
        <w:rPr>
          <w:sz w:val="30"/>
          <w:szCs w:val="30"/>
        </w:rPr>
        <w:t xml:space="preserve">для получения высшего образования </w:t>
      </w:r>
      <w:r w:rsidRPr="0093359D">
        <w:rPr>
          <w:bCs/>
          <w:sz w:val="30"/>
          <w:szCs w:val="30"/>
          <w:lang w:val="en-US"/>
        </w:rPr>
        <w:t>I</w:t>
      </w:r>
      <w:r w:rsidRPr="0093359D">
        <w:rPr>
          <w:bCs/>
          <w:sz w:val="30"/>
          <w:szCs w:val="30"/>
        </w:rPr>
        <w:t xml:space="preserve"> ступени</w:t>
      </w:r>
      <w:r w:rsidRPr="0093359D">
        <w:rPr>
          <w:sz w:val="30"/>
        </w:rPr>
        <w:t xml:space="preserve"> в учреждении образования </w:t>
      </w:r>
      <w:r w:rsidRPr="0093359D">
        <w:rPr>
          <w:sz w:val="30"/>
          <w:szCs w:val="30"/>
        </w:rPr>
        <w:t>”</w:t>
      </w:r>
      <w:r w:rsidRPr="0093359D">
        <w:rPr>
          <w:sz w:val="30"/>
        </w:rPr>
        <w:t>Гомельский государственный университет имени Франциска Скорины</w:t>
      </w:r>
      <w:r w:rsidRPr="0093359D">
        <w:rPr>
          <w:sz w:val="30"/>
          <w:szCs w:val="30"/>
        </w:rPr>
        <w:t>“</w:t>
      </w:r>
      <w:r w:rsidRPr="0093359D">
        <w:rPr>
          <w:sz w:val="30"/>
        </w:rPr>
        <w:t xml:space="preserve"> согласно приложению </w:t>
      </w:r>
      <w:r w:rsidR="00755F43" w:rsidRPr="0093359D">
        <w:rPr>
          <w:sz w:val="30"/>
        </w:rPr>
        <w:t>3</w:t>
      </w:r>
      <w:r w:rsidRPr="0093359D">
        <w:rPr>
          <w:sz w:val="30"/>
        </w:rPr>
        <w:t>;</w:t>
      </w:r>
    </w:p>
    <w:p w:rsidR="00075ADC" w:rsidRPr="0093359D" w:rsidRDefault="00955F5A" w:rsidP="00955F5A">
      <w:pPr>
        <w:ind w:firstLine="709"/>
        <w:jc w:val="both"/>
        <w:rPr>
          <w:sz w:val="30"/>
        </w:rPr>
      </w:pPr>
      <w:r w:rsidRPr="0093359D">
        <w:rPr>
          <w:sz w:val="30"/>
        </w:rPr>
        <w:t>1.</w:t>
      </w:r>
      <w:r w:rsidR="00755F43" w:rsidRPr="0093359D">
        <w:rPr>
          <w:sz w:val="30"/>
          <w:lang w:val="be-BY"/>
        </w:rPr>
        <w:t>4</w:t>
      </w:r>
      <w:r w:rsidR="008447E6" w:rsidRPr="0093359D">
        <w:rPr>
          <w:sz w:val="30"/>
        </w:rPr>
        <w:t>. </w:t>
      </w:r>
      <w:r w:rsidR="00075ADC" w:rsidRPr="0093359D">
        <w:rPr>
          <w:sz w:val="30"/>
          <w:szCs w:val="30"/>
        </w:rPr>
        <w:t xml:space="preserve">для получения высшего образования </w:t>
      </w:r>
      <w:r w:rsidR="00075ADC" w:rsidRPr="0093359D">
        <w:rPr>
          <w:bCs/>
          <w:sz w:val="30"/>
          <w:szCs w:val="30"/>
          <w:lang w:val="en-US"/>
        </w:rPr>
        <w:t>I</w:t>
      </w:r>
      <w:r w:rsidR="00075ADC" w:rsidRPr="0093359D">
        <w:rPr>
          <w:bCs/>
          <w:sz w:val="30"/>
          <w:szCs w:val="30"/>
        </w:rPr>
        <w:t xml:space="preserve"> ступени</w:t>
      </w:r>
      <w:r w:rsidR="00075ADC" w:rsidRPr="0093359D">
        <w:rPr>
          <w:sz w:val="30"/>
        </w:rPr>
        <w:t xml:space="preserve"> </w:t>
      </w:r>
      <w:r w:rsidR="00062326">
        <w:rPr>
          <w:sz w:val="30"/>
        </w:rPr>
        <w:t xml:space="preserve">в </w:t>
      </w:r>
      <w:r w:rsidR="00710D46" w:rsidRPr="0093359D">
        <w:rPr>
          <w:sz w:val="30"/>
        </w:rPr>
        <w:t>Белорусском национальном техническом университете</w:t>
      </w:r>
      <w:r w:rsidR="00075ADC" w:rsidRPr="0093359D">
        <w:rPr>
          <w:sz w:val="30"/>
          <w:szCs w:val="30"/>
        </w:rPr>
        <w:t xml:space="preserve"> согласно приложению </w:t>
      </w:r>
      <w:r w:rsidR="00755F43" w:rsidRPr="0093359D">
        <w:rPr>
          <w:sz w:val="30"/>
          <w:szCs w:val="30"/>
        </w:rPr>
        <w:t>4</w:t>
      </w:r>
      <w:r w:rsidR="00075ADC" w:rsidRPr="0093359D">
        <w:rPr>
          <w:sz w:val="30"/>
          <w:szCs w:val="30"/>
          <w:lang w:val="be-BY"/>
        </w:rPr>
        <w:t>;</w:t>
      </w:r>
    </w:p>
    <w:p w:rsidR="00955F5A" w:rsidRPr="0093359D" w:rsidRDefault="00755F43" w:rsidP="00955F5A">
      <w:pPr>
        <w:ind w:firstLine="709"/>
        <w:jc w:val="both"/>
        <w:rPr>
          <w:sz w:val="30"/>
        </w:rPr>
      </w:pPr>
      <w:r w:rsidRPr="0093359D">
        <w:rPr>
          <w:sz w:val="30"/>
        </w:rPr>
        <w:t>1.</w:t>
      </w:r>
      <w:r w:rsidR="00710D46" w:rsidRPr="0093359D">
        <w:rPr>
          <w:sz w:val="30"/>
        </w:rPr>
        <w:t>5</w:t>
      </w:r>
      <w:r w:rsidR="00075ADC" w:rsidRPr="0093359D">
        <w:rPr>
          <w:sz w:val="30"/>
        </w:rPr>
        <w:t>. </w:t>
      </w:r>
      <w:r w:rsidR="00955F5A" w:rsidRPr="0093359D">
        <w:rPr>
          <w:sz w:val="30"/>
          <w:szCs w:val="30"/>
        </w:rPr>
        <w:t>для получения высшего образования I ступени в учреждении</w:t>
      </w:r>
      <w:r w:rsidR="00955F5A" w:rsidRPr="0093359D">
        <w:rPr>
          <w:sz w:val="30"/>
        </w:rPr>
        <w:t xml:space="preserve"> образования ”Гродненский государственный университет имени Янки Купалы“ согласно приложению </w:t>
      </w:r>
      <w:r w:rsidR="00710D46" w:rsidRPr="0093359D">
        <w:rPr>
          <w:sz w:val="30"/>
        </w:rPr>
        <w:t>5</w:t>
      </w:r>
      <w:r w:rsidR="00955F5A" w:rsidRPr="0093359D">
        <w:rPr>
          <w:sz w:val="30"/>
        </w:rPr>
        <w:t>;</w:t>
      </w:r>
    </w:p>
    <w:p w:rsidR="008447E6" w:rsidRPr="0093359D" w:rsidRDefault="00075ADC" w:rsidP="00955F5A">
      <w:pPr>
        <w:ind w:firstLine="709"/>
        <w:jc w:val="both"/>
        <w:rPr>
          <w:sz w:val="30"/>
        </w:rPr>
      </w:pPr>
      <w:r w:rsidRPr="0093359D">
        <w:rPr>
          <w:sz w:val="30"/>
        </w:rPr>
        <w:t>1.</w:t>
      </w:r>
      <w:r w:rsidR="00710D46" w:rsidRPr="0093359D">
        <w:rPr>
          <w:sz w:val="30"/>
        </w:rPr>
        <w:t>6</w:t>
      </w:r>
      <w:r w:rsidRPr="0093359D">
        <w:rPr>
          <w:sz w:val="30"/>
        </w:rPr>
        <w:t>. </w:t>
      </w:r>
      <w:r w:rsidR="008447E6" w:rsidRPr="0093359D">
        <w:rPr>
          <w:sz w:val="30"/>
        </w:rPr>
        <w:t>для получения высшего образования I ст</w:t>
      </w:r>
      <w:r w:rsidR="00710D46" w:rsidRPr="0093359D">
        <w:rPr>
          <w:sz w:val="30"/>
        </w:rPr>
        <w:t>упени в учреждении образования ”Могилевский государственный университет продовольствия“</w:t>
      </w:r>
      <w:r w:rsidR="008447E6" w:rsidRPr="0093359D">
        <w:rPr>
          <w:sz w:val="30"/>
        </w:rPr>
        <w:t xml:space="preserve"> согласно приложению </w:t>
      </w:r>
      <w:r w:rsidR="00710D46" w:rsidRPr="0093359D">
        <w:rPr>
          <w:sz w:val="30"/>
        </w:rPr>
        <w:t>6</w:t>
      </w:r>
      <w:r w:rsidR="008447E6" w:rsidRPr="0093359D">
        <w:rPr>
          <w:sz w:val="30"/>
        </w:rPr>
        <w:t>;</w:t>
      </w:r>
    </w:p>
    <w:p w:rsidR="00710D46" w:rsidRPr="0093359D" w:rsidRDefault="00710D46" w:rsidP="00710D46">
      <w:pPr>
        <w:ind w:firstLine="709"/>
        <w:jc w:val="both"/>
        <w:rPr>
          <w:sz w:val="30"/>
        </w:rPr>
      </w:pPr>
      <w:r w:rsidRPr="0093359D">
        <w:rPr>
          <w:sz w:val="30"/>
        </w:rPr>
        <w:t>1.7. для получения высшего образования I ступени в учреждении образования ”Полоцкий государственный университет“ согласно приложению 7;</w:t>
      </w:r>
    </w:p>
    <w:p w:rsidR="00EB110C" w:rsidRPr="00062326" w:rsidRDefault="00075ADC" w:rsidP="00955F5A">
      <w:pPr>
        <w:ind w:firstLine="709"/>
        <w:jc w:val="both"/>
        <w:rPr>
          <w:sz w:val="30"/>
        </w:rPr>
      </w:pPr>
      <w:r w:rsidRPr="00062326">
        <w:rPr>
          <w:sz w:val="30"/>
        </w:rPr>
        <w:t>1.</w:t>
      </w:r>
      <w:r w:rsidR="00755F43" w:rsidRPr="00062326">
        <w:rPr>
          <w:sz w:val="30"/>
        </w:rPr>
        <w:t>8</w:t>
      </w:r>
      <w:r w:rsidRPr="00062326">
        <w:rPr>
          <w:sz w:val="30"/>
        </w:rPr>
        <w:t>. </w:t>
      </w:r>
      <w:r w:rsidR="00955F5A" w:rsidRPr="00062326">
        <w:rPr>
          <w:sz w:val="30"/>
        </w:rPr>
        <w:t>для получения среднего специального образ</w:t>
      </w:r>
      <w:r w:rsidR="00D86066" w:rsidRPr="00062326">
        <w:rPr>
          <w:sz w:val="30"/>
        </w:rPr>
        <w:t xml:space="preserve">ования в учреждении образования </w:t>
      </w:r>
      <w:r w:rsidR="00955F5A" w:rsidRPr="00062326">
        <w:rPr>
          <w:sz w:val="30"/>
        </w:rPr>
        <w:t>”Белорусский государственный технологический университет“ (филиал ”Полоцкий государственный лесной колледж“) согласно приложению</w:t>
      </w:r>
      <w:r w:rsidR="009329E3" w:rsidRPr="00062326">
        <w:rPr>
          <w:sz w:val="30"/>
        </w:rPr>
        <w:t> </w:t>
      </w:r>
      <w:r w:rsidR="00755F43" w:rsidRPr="00062326">
        <w:rPr>
          <w:sz w:val="30"/>
        </w:rPr>
        <w:t>8</w:t>
      </w:r>
      <w:r w:rsidR="00EB110C" w:rsidRPr="00062326">
        <w:rPr>
          <w:sz w:val="30"/>
        </w:rPr>
        <w:t>;</w:t>
      </w:r>
    </w:p>
    <w:p w:rsidR="00955F5A" w:rsidRPr="0093359D" w:rsidRDefault="00955F5A" w:rsidP="00955F5A">
      <w:pPr>
        <w:ind w:firstLine="720"/>
        <w:jc w:val="both"/>
        <w:rPr>
          <w:sz w:val="30"/>
        </w:rPr>
      </w:pPr>
      <w:r w:rsidRPr="0093359D">
        <w:rPr>
          <w:sz w:val="30"/>
        </w:rPr>
        <w:t xml:space="preserve">2. Главному управлению профессионального образования (С.А.Касперович) довести количество мест </w:t>
      </w:r>
      <w:r w:rsidRPr="0093359D">
        <w:rPr>
          <w:sz w:val="30"/>
          <w:szCs w:val="30"/>
        </w:rPr>
        <w:t xml:space="preserve">для получения высшего образования </w:t>
      </w:r>
      <w:r w:rsidRPr="0093359D">
        <w:rPr>
          <w:bCs/>
          <w:sz w:val="30"/>
          <w:szCs w:val="30"/>
          <w:lang w:val="en-US"/>
        </w:rPr>
        <w:t>I</w:t>
      </w:r>
      <w:r w:rsidRPr="0093359D">
        <w:rPr>
          <w:bCs/>
          <w:sz w:val="30"/>
          <w:szCs w:val="30"/>
        </w:rPr>
        <w:t xml:space="preserve"> ступени и</w:t>
      </w:r>
      <w:r w:rsidRPr="0093359D">
        <w:rPr>
          <w:sz w:val="30"/>
        </w:rPr>
        <w:t xml:space="preserve"> </w:t>
      </w:r>
      <w:r w:rsidRPr="0093359D">
        <w:rPr>
          <w:sz w:val="30"/>
          <w:szCs w:val="30"/>
        </w:rPr>
        <w:t xml:space="preserve">среднего специального образования на условиях целевой подготовки специалистов </w:t>
      </w:r>
      <w:r w:rsidRPr="0093359D">
        <w:rPr>
          <w:sz w:val="30"/>
        </w:rPr>
        <w:t>в 20</w:t>
      </w:r>
      <w:r w:rsidR="00755F43" w:rsidRPr="0093359D">
        <w:rPr>
          <w:sz w:val="30"/>
        </w:rPr>
        <w:t xml:space="preserve">20 </w:t>
      </w:r>
      <w:r w:rsidRPr="0093359D">
        <w:rPr>
          <w:sz w:val="30"/>
        </w:rPr>
        <w:t>году до учреждений образования и заказчиков.</w:t>
      </w:r>
    </w:p>
    <w:p w:rsidR="00955F5A" w:rsidRPr="00336CFA" w:rsidRDefault="00955F5A" w:rsidP="00B660DD">
      <w:pPr>
        <w:spacing w:line="360" w:lineRule="auto"/>
        <w:ind w:firstLine="567"/>
        <w:jc w:val="both"/>
        <w:rPr>
          <w:sz w:val="30"/>
          <w:lang w:val="be-BY"/>
        </w:rPr>
      </w:pPr>
    </w:p>
    <w:p w:rsidR="00955F5A" w:rsidRPr="0093359D" w:rsidRDefault="00955F5A" w:rsidP="00955F5A">
      <w:pPr>
        <w:tabs>
          <w:tab w:val="left" w:pos="6804"/>
        </w:tabs>
        <w:rPr>
          <w:sz w:val="30"/>
        </w:rPr>
      </w:pPr>
      <w:r w:rsidRPr="0093359D">
        <w:rPr>
          <w:sz w:val="30"/>
        </w:rPr>
        <w:t>Министр</w:t>
      </w:r>
      <w:r w:rsidRPr="0093359D">
        <w:rPr>
          <w:sz w:val="30"/>
        </w:rPr>
        <w:tab/>
        <w:t>И.В.Карпенко</w:t>
      </w:r>
    </w:p>
    <w:p w:rsidR="00955F5A" w:rsidRPr="0093359D" w:rsidRDefault="00955F5A" w:rsidP="00955F5A">
      <w:pPr>
        <w:tabs>
          <w:tab w:val="left" w:pos="6804"/>
        </w:tabs>
        <w:spacing w:line="180" w:lineRule="exact"/>
      </w:pPr>
    </w:p>
    <w:p w:rsidR="00955F5A" w:rsidRPr="0093359D" w:rsidRDefault="00955F5A" w:rsidP="00955F5A">
      <w:pPr>
        <w:tabs>
          <w:tab w:val="left" w:pos="6804"/>
        </w:tabs>
        <w:spacing w:line="180" w:lineRule="exact"/>
      </w:pPr>
    </w:p>
    <w:p w:rsidR="00955F5A" w:rsidRPr="0093359D" w:rsidRDefault="00955F5A" w:rsidP="00955F5A">
      <w:pPr>
        <w:tabs>
          <w:tab w:val="left" w:pos="6804"/>
        </w:tabs>
        <w:spacing w:line="180" w:lineRule="exact"/>
      </w:pPr>
    </w:p>
    <w:p w:rsidR="00955F5A" w:rsidRPr="0093359D" w:rsidRDefault="00955F5A" w:rsidP="00955F5A">
      <w:pPr>
        <w:tabs>
          <w:tab w:val="left" w:pos="6804"/>
        </w:tabs>
        <w:spacing w:line="180" w:lineRule="exact"/>
      </w:pPr>
    </w:p>
    <w:p w:rsidR="00955F5A" w:rsidRPr="0093359D" w:rsidRDefault="00955F5A" w:rsidP="00955F5A">
      <w:pPr>
        <w:tabs>
          <w:tab w:val="left" w:pos="6804"/>
        </w:tabs>
        <w:spacing w:line="180" w:lineRule="exact"/>
      </w:pPr>
    </w:p>
    <w:p w:rsidR="00955F5A" w:rsidRPr="0093359D" w:rsidRDefault="00955F5A" w:rsidP="00955F5A">
      <w:pPr>
        <w:tabs>
          <w:tab w:val="left" w:pos="6804"/>
        </w:tabs>
        <w:spacing w:line="180" w:lineRule="exact"/>
      </w:pPr>
    </w:p>
    <w:p w:rsidR="00955F5A" w:rsidRPr="0093359D" w:rsidRDefault="00955F5A" w:rsidP="00955F5A">
      <w:pPr>
        <w:tabs>
          <w:tab w:val="left" w:pos="6804"/>
        </w:tabs>
        <w:spacing w:line="180" w:lineRule="exact"/>
      </w:pPr>
    </w:p>
    <w:p w:rsidR="00955F5A" w:rsidRPr="0093359D" w:rsidRDefault="00955F5A" w:rsidP="00955F5A">
      <w:pPr>
        <w:tabs>
          <w:tab w:val="left" w:pos="6804"/>
        </w:tabs>
        <w:spacing w:line="180" w:lineRule="exact"/>
      </w:pPr>
    </w:p>
    <w:p w:rsidR="00955F5A" w:rsidRPr="0093359D" w:rsidRDefault="00955F5A" w:rsidP="00955F5A">
      <w:pPr>
        <w:tabs>
          <w:tab w:val="left" w:pos="6804"/>
        </w:tabs>
        <w:spacing w:line="180" w:lineRule="exact"/>
      </w:pPr>
    </w:p>
    <w:p w:rsidR="00955F5A" w:rsidRPr="0093359D" w:rsidRDefault="00955F5A" w:rsidP="00955F5A">
      <w:pPr>
        <w:tabs>
          <w:tab w:val="left" w:pos="6804"/>
        </w:tabs>
        <w:spacing w:line="180" w:lineRule="exact"/>
      </w:pPr>
    </w:p>
    <w:p w:rsidR="00955F5A" w:rsidRPr="0093359D" w:rsidRDefault="00955F5A" w:rsidP="00955F5A">
      <w:pPr>
        <w:tabs>
          <w:tab w:val="left" w:pos="6804"/>
        </w:tabs>
        <w:spacing w:line="180" w:lineRule="exact"/>
        <w:rPr>
          <w:lang w:val="be-BY"/>
        </w:rPr>
      </w:pPr>
    </w:p>
    <w:p w:rsidR="00955F5A" w:rsidRPr="0093359D" w:rsidRDefault="00955F5A" w:rsidP="00955F5A">
      <w:pPr>
        <w:tabs>
          <w:tab w:val="left" w:pos="6804"/>
        </w:tabs>
        <w:spacing w:line="180" w:lineRule="exact"/>
        <w:rPr>
          <w:lang w:val="be-BY"/>
        </w:rPr>
      </w:pPr>
    </w:p>
    <w:p w:rsidR="001426A5" w:rsidRPr="0093359D" w:rsidRDefault="001426A5" w:rsidP="00955F5A">
      <w:pPr>
        <w:tabs>
          <w:tab w:val="left" w:pos="6804"/>
        </w:tabs>
        <w:spacing w:line="180" w:lineRule="exact"/>
        <w:rPr>
          <w:lang w:val="be-BY"/>
        </w:rPr>
      </w:pPr>
    </w:p>
    <w:p w:rsidR="001426A5" w:rsidRPr="0093359D" w:rsidRDefault="001426A5" w:rsidP="00955F5A">
      <w:pPr>
        <w:tabs>
          <w:tab w:val="left" w:pos="6804"/>
        </w:tabs>
        <w:spacing w:line="180" w:lineRule="exact"/>
        <w:rPr>
          <w:lang w:val="be-BY"/>
        </w:rPr>
      </w:pPr>
    </w:p>
    <w:p w:rsidR="001426A5" w:rsidRPr="0093359D" w:rsidRDefault="001426A5" w:rsidP="00955F5A">
      <w:pPr>
        <w:tabs>
          <w:tab w:val="left" w:pos="6804"/>
        </w:tabs>
        <w:spacing w:line="180" w:lineRule="exact"/>
        <w:rPr>
          <w:lang w:val="be-BY"/>
        </w:rPr>
      </w:pPr>
    </w:p>
    <w:p w:rsidR="00955F5A" w:rsidRPr="0093359D" w:rsidRDefault="00955F5A" w:rsidP="00955F5A">
      <w:pPr>
        <w:tabs>
          <w:tab w:val="left" w:pos="6804"/>
        </w:tabs>
        <w:spacing w:line="180" w:lineRule="exact"/>
        <w:rPr>
          <w:lang w:val="be-BY"/>
        </w:rPr>
      </w:pPr>
    </w:p>
    <w:p w:rsidR="00955F5A" w:rsidRPr="0093359D" w:rsidRDefault="00955F5A" w:rsidP="00955F5A">
      <w:pPr>
        <w:tabs>
          <w:tab w:val="left" w:pos="6804"/>
        </w:tabs>
        <w:spacing w:line="180" w:lineRule="exact"/>
        <w:rPr>
          <w:sz w:val="18"/>
          <w:szCs w:val="18"/>
        </w:rPr>
      </w:pPr>
      <w:r w:rsidRPr="0093359D">
        <w:rPr>
          <w:sz w:val="18"/>
          <w:szCs w:val="18"/>
        </w:rPr>
        <w:t xml:space="preserve">03-01 </w:t>
      </w:r>
      <w:proofErr w:type="spellStart"/>
      <w:r w:rsidRPr="0093359D">
        <w:rPr>
          <w:sz w:val="18"/>
          <w:szCs w:val="18"/>
        </w:rPr>
        <w:t>Герловская</w:t>
      </w:r>
      <w:proofErr w:type="spellEnd"/>
      <w:r w:rsidRPr="0093359D">
        <w:rPr>
          <w:sz w:val="18"/>
          <w:szCs w:val="18"/>
        </w:rPr>
        <w:t xml:space="preserve">   200 62 72</w:t>
      </w:r>
    </w:p>
    <w:p w:rsidR="007407DF" w:rsidRPr="0093359D" w:rsidRDefault="007407DF">
      <w:pPr>
        <w:jc w:val="both"/>
      </w:pPr>
      <w:r w:rsidRPr="0093359D">
        <w:br w:type="page"/>
      </w:r>
    </w:p>
    <w:p w:rsidR="0015642D" w:rsidRPr="0093359D" w:rsidRDefault="0015642D" w:rsidP="0015642D">
      <w:pPr>
        <w:pStyle w:val="7"/>
        <w:spacing w:line="280" w:lineRule="exact"/>
        <w:ind w:firstLine="5670"/>
      </w:pPr>
      <w:r w:rsidRPr="0093359D">
        <w:lastRenderedPageBreak/>
        <w:t>Приложение 1</w:t>
      </w:r>
    </w:p>
    <w:p w:rsidR="0015642D" w:rsidRPr="0093359D" w:rsidRDefault="0015642D" w:rsidP="0015642D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 xml:space="preserve">к приказу </w:t>
      </w:r>
    </w:p>
    <w:p w:rsidR="0015642D" w:rsidRPr="0093359D" w:rsidRDefault="0015642D" w:rsidP="0015642D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>Министра образования</w:t>
      </w:r>
    </w:p>
    <w:p w:rsidR="0015642D" w:rsidRPr="0093359D" w:rsidRDefault="0015642D" w:rsidP="0015642D">
      <w:pPr>
        <w:pStyle w:val="8"/>
      </w:pPr>
      <w:r w:rsidRPr="0093359D">
        <w:t>Республики Беларусь</w:t>
      </w:r>
    </w:p>
    <w:p w:rsidR="0015642D" w:rsidRPr="0093359D" w:rsidRDefault="0015642D" w:rsidP="0015642D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24.</w:t>
      </w:r>
      <w:r w:rsidRPr="0093359D">
        <w:rPr>
          <w:sz w:val="30"/>
          <w:lang w:val="be-BY"/>
        </w:rPr>
        <w:t xml:space="preserve"> 04.2020 № </w:t>
      </w:r>
      <w:r>
        <w:rPr>
          <w:sz w:val="30"/>
          <w:lang w:val="be-BY"/>
        </w:rPr>
        <w:t>314</w:t>
      </w:r>
      <w:r w:rsidRPr="0093359D">
        <w:rPr>
          <w:sz w:val="30"/>
          <w:lang w:val="be-BY"/>
        </w:rPr>
        <w:t xml:space="preserve"> </w:t>
      </w:r>
      <w:r w:rsidRPr="0093359D">
        <w:rPr>
          <w:sz w:val="30"/>
        </w:rPr>
        <w:t> </w:t>
      </w:r>
    </w:p>
    <w:p w:rsidR="0015642D" w:rsidRPr="0093359D" w:rsidRDefault="0015642D" w:rsidP="0015642D">
      <w:pPr>
        <w:spacing w:line="280" w:lineRule="exact"/>
        <w:ind w:left="4950" w:firstLine="720"/>
        <w:rPr>
          <w:sz w:val="30"/>
          <w:lang w:val="be-BY"/>
        </w:rPr>
      </w:pPr>
    </w:p>
    <w:p w:rsidR="0015642D" w:rsidRPr="0093359D" w:rsidRDefault="0015642D" w:rsidP="0015642D">
      <w:pPr>
        <w:tabs>
          <w:tab w:val="left" w:pos="6804"/>
        </w:tabs>
        <w:ind w:firstLine="5670"/>
        <w:rPr>
          <w:sz w:val="30"/>
          <w:lang w:val="be-BY"/>
        </w:rPr>
      </w:pPr>
    </w:p>
    <w:p w:rsidR="0015642D" w:rsidRPr="0093359D" w:rsidRDefault="0015642D" w:rsidP="0015642D">
      <w:pPr>
        <w:pStyle w:val="9"/>
        <w:spacing w:line="280" w:lineRule="exact"/>
        <w:ind w:firstLine="0"/>
        <w:jc w:val="left"/>
      </w:pPr>
      <w:r w:rsidRPr="0093359D">
        <w:t>КОЛИЧЕСТВО МЕСТ</w:t>
      </w:r>
    </w:p>
    <w:p w:rsidR="0015642D" w:rsidRDefault="0015642D" w:rsidP="0015642D">
      <w:pPr>
        <w:pStyle w:val="9"/>
        <w:spacing w:line="280" w:lineRule="exact"/>
        <w:ind w:firstLine="0"/>
        <w:jc w:val="left"/>
      </w:pPr>
      <w:r w:rsidRPr="0093359D">
        <w:rPr>
          <w:szCs w:val="30"/>
        </w:rPr>
        <w:t xml:space="preserve">на условиях целевой подготовки специалистов </w:t>
      </w:r>
      <w:r w:rsidRPr="0093359D">
        <w:t xml:space="preserve">в 2020 году </w:t>
      </w:r>
    </w:p>
    <w:p w:rsidR="0015642D" w:rsidRPr="0093359D" w:rsidRDefault="0015642D" w:rsidP="0015642D">
      <w:pPr>
        <w:pStyle w:val="9"/>
        <w:spacing w:line="280" w:lineRule="exact"/>
        <w:ind w:firstLine="0"/>
        <w:jc w:val="left"/>
      </w:pPr>
      <w:r w:rsidRPr="0093359D">
        <w:t xml:space="preserve">для </w:t>
      </w:r>
      <w:r w:rsidRPr="0093359D">
        <w:rPr>
          <w:szCs w:val="30"/>
        </w:rPr>
        <w:t xml:space="preserve">получения высшего образования </w:t>
      </w:r>
      <w:r w:rsidRPr="0093359D">
        <w:rPr>
          <w:bCs/>
          <w:szCs w:val="30"/>
          <w:lang w:val="en-US"/>
        </w:rPr>
        <w:t>I</w:t>
      </w:r>
      <w:r w:rsidRPr="0093359D">
        <w:rPr>
          <w:bCs/>
          <w:szCs w:val="30"/>
        </w:rPr>
        <w:t xml:space="preserve"> ступени</w:t>
      </w:r>
      <w:r w:rsidRPr="0093359D">
        <w:t xml:space="preserve"> </w:t>
      </w:r>
    </w:p>
    <w:p w:rsidR="0015642D" w:rsidRPr="0093359D" w:rsidRDefault="0015642D" w:rsidP="0015642D">
      <w:pPr>
        <w:pStyle w:val="9"/>
        <w:spacing w:line="280" w:lineRule="exact"/>
        <w:ind w:firstLine="0"/>
        <w:jc w:val="left"/>
      </w:pPr>
      <w:r w:rsidRPr="0093359D">
        <w:t>в Белорусском государственном университете</w:t>
      </w:r>
    </w:p>
    <w:p w:rsidR="0015642D" w:rsidRPr="0093359D" w:rsidRDefault="0015642D" w:rsidP="0015642D">
      <w:pPr>
        <w:ind w:firstLine="709"/>
        <w:rPr>
          <w:sz w:val="30"/>
          <w:lang w:val="be-BY"/>
        </w:rPr>
      </w:pPr>
    </w:p>
    <w:p w:rsidR="0015642D" w:rsidRPr="0093359D" w:rsidRDefault="0015642D" w:rsidP="0015642D">
      <w:pPr>
        <w:ind w:firstLine="709"/>
        <w:rPr>
          <w:sz w:val="30"/>
          <w:lang w:val="be-BY"/>
        </w:rPr>
      </w:pPr>
      <w:r w:rsidRPr="0093359D">
        <w:rPr>
          <w:sz w:val="30"/>
        </w:rPr>
        <w:t>Специальность 1-23 01 08 ”Журналистика (по направлениям)“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8221"/>
        <w:gridCol w:w="1100"/>
      </w:tblGrid>
      <w:tr w:rsidR="0015642D" w:rsidRPr="0093359D" w:rsidTr="00156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 xml:space="preserve">с высшим образованием </w:t>
            </w:r>
            <w:r w:rsidRPr="0093359D">
              <w:rPr>
                <w:bCs/>
                <w:sz w:val="26"/>
                <w:szCs w:val="26"/>
                <w:lang w:val="en-US"/>
              </w:rPr>
              <w:t>I</w:t>
            </w:r>
            <w:r w:rsidRPr="0093359D">
              <w:rPr>
                <w:bCs/>
                <w:sz w:val="26"/>
                <w:szCs w:val="26"/>
              </w:rPr>
              <w:t xml:space="preserve"> ступени</w:t>
            </w:r>
            <w:r w:rsidRPr="0093359D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15642D" w:rsidRPr="0093359D" w:rsidTr="00156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3359D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93359D">
              <w:rPr>
                <w:sz w:val="30"/>
                <w:szCs w:val="30"/>
                <w:shd w:val="clear" w:color="auto" w:fill="FFFFFF"/>
                <w:lang w:val="be-BY"/>
              </w:rPr>
              <w:t>Учрежден</w:t>
            </w:r>
            <w:proofErr w:type="spellStart"/>
            <w:r w:rsidRPr="0093359D">
              <w:rPr>
                <w:sz w:val="30"/>
                <w:szCs w:val="30"/>
                <w:shd w:val="clear" w:color="auto" w:fill="FFFFFF"/>
              </w:rPr>
              <w:t>ие</w:t>
            </w:r>
            <w:proofErr w:type="spellEnd"/>
            <w:r w:rsidRPr="0093359D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Pr="0093359D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Pr="0093359D">
              <w:rPr>
                <w:sz w:val="30"/>
                <w:szCs w:val="30"/>
                <w:shd w:val="clear" w:color="auto" w:fill="FFFFFF"/>
              </w:rPr>
              <w:t xml:space="preserve">Редакция газеты </w:t>
            </w:r>
            <w:r w:rsidRPr="0093359D">
              <w:rPr>
                <w:sz w:val="30"/>
                <w:szCs w:val="30"/>
                <w:shd w:val="clear" w:color="auto" w:fill="FFFFFF"/>
                <w:lang w:val="be-BY"/>
              </w:rPr>
              <w:t>“Нарачанская зара”, г.Мядель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3359D">
              <w:rPr>
                <w:sz w:val="28"/>
                <w:szCs w:val="28"/>
                <w:lang w:val="be-BY"/>
              </w:rPr>
              <w:t>1</w:t>
            </w:r>
          </w:p>
        </w:tc>
      </w:tr>
      <w:tr w:rsidR="0015642D" w:rsidRPr="0093359D" w:rsidTr="00156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3359D">
              <w:rPr>
                <w:sz w:val="30"/>
                <w:szCs w:val="30"/>
                <w:shd w:val="clear" w:color="auto" w:fill="FFFFFF"/>
                <w:lang w:val="be-BY"/>
              </w:rPr>
              <w:t>Учрежден</w:t>
            </w:r>
            <w:proofErr w:type="spellStart"/>
            <w:r w:rsidRPr="0093359D">
              <w:rPr>
                <w:sz w:val="30"/>
                <w:szCs w:val="30"/>
                <w:shd w:val="clear" w:color="auto" w:fill="FFFFFF"/>
              </w:rPr>
              <w:t>ие</w:t>
            </w:r>
            <w:proofErr w:type="spellEnd"/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 ˮРедакция районной газеты ˮХойникские новости“, г.Хойники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15642D" w:rsidRPr="0093359D" w:rsidTr="00156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Default="0015642D" w:rsidP="0015642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Default="0015642D" w:rsidP="0015642D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3359D">
              <w:rPr>
                <w:sz w:val="30"/>
                <w:szCs w:val="30"/>
                <w:shd w:val="clear" w:color="auto" w:fill="FFFFFF"/>
                <w:lang w:val="be-BY"/>
              </w:rPr>
              <w:t>Учрежден</w:t>
            </w:r>
            <w:proofErr w:type="spellStart"/>
            <w:r w:rsidRPr="0093359D">
              <w:rPr>
                <w:sz w:val="30"/>
                <w:szCs w:val="30"/>
                <w:shd w:val="clear" w:color="auto" w:fill="FFFFFF"/>
              </w:rPr>
              <w:t>ие</w:t>
            </w:r>
            <w:proofErr w:type="spellEnd"/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 ˮРедакция  газеты ˮГолас Сенненшчыны“, г.Сенно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Default="0015642D" w:rsidP="001564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15642D" w:rsidRPr="0093359D" w:rsidRDefault="0015642D" w:rsidP="0015642D"/>
    <w:p w:rsidR="0015642D" w:rsidRPr="0093359D" w:rsidRDefault="0015642D" w:rsidP="0015642D">
      <w:pPr>
        <w:ind w:firstLine="709"/>
        <w:rPr>
          <w:sz w:val="30"/>
        </w:rPr>
      </w:pPr>
      <w:r w:rsidRPr="0093359D">
        <w:rPr>
          <w:sz w:val="30"/>
        </w:rPr>
        <w:t>Специальность 1-31 02 03 ”</w:t>
      </w:r>
      <w:proofErr w:type="spellStart"/>
      <w:r w:rsidRPr="0093359D">
        <w:rPr>
          <w:sz w:val="30"/>
        </w:rPr>
        <w:t>Космоаэрокартография</w:t>
      </w:r>
      <w:proofErr w:type="spellEnd"/>
      <w:r w:rsidRPr="0093359D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8221"/>
        <w:gridCol w:w="1100"/>
      </w:tblGrid>
      <w:tr w:rsidR="0015642D" w:rsidRPr="0093359D" w:rsidTr="00156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 xml:space="preserve">с высшим образованием </w:t>
            </w:r>
            <w:r w:rsidRPr="0093359D">
              <w:rPr>
                <w:bCs/>
                <w:sz w:val="26"/>
                <w:szCs w:val="26"/>
                <w:lang w:val="en-US"/>
              </w:rPr>
              <w:t>I</w:t>
            </w:r>
            <w:r w:rsidRPr="0093359D">
              <w:rPr>
                <w:bCs/>
                <w:sz w:val="26"/>
                <w:szCs w:val="26"/>
              </w:rPr>
              <w:t xml:space="preserve"> ступени</w:t>
            </w:r>
            <w:r w:rsidRPr="0093359D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15642D" w:rsidRPr="0093359D" w:rsidTr="00156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3359D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Республиканское дочернее аэрофотогеодезическое унитарное предприятие ˮБелПСХАГИ“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15642D" w:rsidRPr="0093359D" w:rsidRDefault="0015642D" w:rsidP="0015642D">
      <w:pPr>
        <w:ind w:firstLine="709"/>
        <w:rPr>
          <w:sz w:val="30"/>
        </w:rPr>
      </w:pPr>
    </w:p>
    <w:p w:rsidR="0015642D" w:rsidRPr="0093359D" w:rsidRDefault="0015642D" w:rsidP="0015642D">
      <w:pPr>
        <w:ind w:firstLine="709"/>
        <w:rPr>
          <w:sz w:val="30"/>
        </w:rPr>
      </w:pPr>
      <w:r w:rsidRPr="0093359D">
        <w:rPr>
          <w:sz w:val="30"/>
        </w:rPr>
        <w:t xml:space="preserve">Специальность 1-96 01 </w:t>
      </w:r>
      <w:proofErr w:type="spellStart"/>
      <w:r w:rsidRPr="0093359D">
        <w:rPr>
          <w:sz w:val="30"/>
        </w:rPr>
        <w:t>01</w:t>
      </w:r>
      <w:proofErr w:type="spellEnd"/>
      <w:r w:rsidRPr="0093359D">
        <w:rPr>
          <w:sz w:val="30"/>
        </w:rPr>
        <w:t xml:space="preserve">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8221"/>
        <w:gridCol w:w="1100"/>
      </w:tblGrid>
      <w:tr w:rsidR="0015642D" w:rsidRPr="0093359D" w:rsidTr="00156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 xml:space="preserve">с высшим образованием </w:t>
            </w:r>
            <w:r w:rsidRPr="0093359D">
              <w:rPr>
                <w:bCs/>
                <w:sz w:val="26"/>
                <w:szCs w:val="26"/>
                <w:lang w:val="en-US"/>
              </w:rPr>
              <w:t>I</w:t>
            </w:r>
            <w:r w:rsidRPr="0093359D">
              <w:rPr>
                <w:bCs/>
                <w:sz w:val="26"/>
                <w:szCs w:val="26"/>
              </w:rPr>
              <w:t xml:space="preserve"> ступени</w:t>
            </w:r>
            <w:r w:rsidRPr="0093359D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15642D" w:rsidRPr="0093359D" w:rsidTr="00156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3359D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Брестская таможня (Таможенные посты, Брестская область)</w:t>
            </w:r>
          </w:p>
          <w:p w:rsidR="0015642D" w:rsidRPr="0093359D" w:rsidRDefault="0015642D" w:rsidP="0015642D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Витебская таможня (Таможенные посты, Витебская область)</w:t>
            </w:r>
          </w:p>
          <w:p w:rsidR="0015642D" w:rsidRPr="0093359D" w:rsidRDefault="0015642D" w:rsidP="0015642D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 xml:space="preserve">Гродненская таможня (Таможенные посты, Гродненская область), </w:t>
            </w:r>
          </w:p>
          <w:p w:rsidR="0015642D" w:rsidRPr="0093359D" w:rsidRDefault="0015642D" w:rsidP="0015642D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Гомельская таможня (Таможенные посты, Гомельская область)</w:t>
            </w:r>
          </w:p>
          <w:p w:rsidR="0015642D" w:rsidRPr="0093359D" w:rsidRDefault="0015642D" w:rsidP="0015642D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Могилевская таможня (Таможенные посты, Могилевская область)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6</w:t>
            </w:r>
          </w:p>
        </w:tc>
      </w:tr>
    </w:tbl>
    <w:p w:rsidR="0015642D" w:rsidRPr="0093359D" w:rsidRDefault="0015642D" w:rsidP="0015642D">
      <w:pPr>
        <w:rPr>
          <w:lang w:val="be-BY"/>
        </w:rPr>
      </w:pPr>
    </w:p>
    <w:p w:rsidR="0015642D" w:rsidRPr="0093359D" w:rsidRDefault="0015642D" w:rsidP="0015642D">
      <w:pPr>
        <w:rPr>
          <w:lang w:val="be-BY"/>
        </w:rPr>
      </w:pPr>
    </w:p>
    <w:p w:rsidR="007407DF" w:rsidRPr="0093359D" w:rsidRDefault="0015642D">
      <w:pPr>
        <w:jc w:val="both"/>
      </w:pPr>
      <w:r w:rsidRPr="0093359D">
        <w:br w:type="page"/>
      </w:r>
    </w:p>
    <w:p w:rsidR="00955F5A" w:rsidRPr="0093359D" w:rsidRDefault="00955F5A" w:rsidP="00955F5A">
      <w:pPr>
        <w:pStyle w:val="7"/>
        <w:spacing w:line="280" w:lineRule="exact"/>
        <w:ind w:firstLine="5670"/>
        <w:rPr>
          <w:lang w:val="be-BY"/>
        </w:rPr>
      </w:pPr>
      <w:r w:rsidRPr="0093359D">
        <w:lastRenderedPageBreak/>
        <w:t xml:space="preserve">Приложение </w:t>
      </w:r>
      <w:r w:rsidRPr="0093359D">
        <w:rPr>
          <w:lang w:val="be-BY"/>
        </w:rPr>
        <w:t>2</w:t>
      </w:r>
    </w:p>
    <w:p w:rsidR="00955F5A" w:rsidRPr="0093359D" w:rsidRDefault="00955F5A" w:rsidP="00955F5A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>к приказу Министра образования</w:t>
      </w:r>
    </w:p>
    <w:p w:rsidR="00955F5A" w:rsidRPr="0093359D" w:rsidRDefault="00955F5A" w:rsidP="00955F5A">
      <w:pPr>
        <w:pStyle w:val="8"/>
      </w:pPr>
      <w:r w:rsidRPr="0093359D">
        <w:t>Республики Беларусь</w:t>
      </w:r>
    </w:p>
    <w:p w:rsidR="00453384" w:rsidRPr="0093359D" w:rsidRDefault="00453384" w:rsidP="0045338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24.</w:t>
      </w:r>
      <w:r w:rsidRPr="0093359D">
        <w:rPr>
          <w:sz w:val="30"/>
          <w:lang w:val="be-BY"/>
        </w:rPr>
        <w:t xml:space="preserve"> 04.2020 № </w:t>
      </w:r>
      <w:r>
        <w:rPr>
          <w:sz w:val="30"/>
          <w:lang w:val="be-BY"/>
        </w:rPr>
        <w:t>314</w:t>
      </w:r>
      <w:r w:rsidRPr="0093359D">
        <w:rPr>
          <w:sz w:val="30"/>
          <w:lang w:val="be-BY"/>
        </w:rPr>
        <w:t xml:space="preserve"> </w:t>
      </w:r>
      <w:r w:rsidRPr="0093359D">
        <w:rPr>
          <w:sz w:val="30"/>
        </w:rPr>
        <w:t> </w:t>
      </w:r>
    </w:p>
    <w:p w:rsidR="00955F5A" w:rsidRPr="0093359D" w:rsidRDefault="00955F5A" w:rsidP="00955F5A">
      <w:pPr>
        <w:spacing w:line="280" w:lineRule="exact"/>
        <w:ind w:left="4950" w:firstLine="720"/>
        <w:rPr>
          <w:sz w:val="30"/>
          <w:lang w:val="be-BY"/>
        </w:rPr>
      </w:pP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>КОЛИЧЕСТВО МЕСТ</w:t>
      </w:r>
    </w:p>
    <w:p w:rsidR="00F72134" w:rsidRDefault="00F72134" w:rsidP="00F72134">
      <w:pPr>
        <w:pStyle w:val="9"/>
        <w:spacing w:line="280" w:lineRule="exact"/>
        <w:ind w:firstLine="0"/>
        <w:jc w:val="left"/>
      </w:pPr>
      <w:r w:rsidRPr="0093359D">
        <w:rPr>
          <w:szCs w:val="30"/>
        </w:rPr>
        <w:t xml:space="preserve">на условиях целевой подготовки специалистов </w:t>
      </w:r>
      <w:r w:rsidRPr="0093359D">
        <w:t xml:space="preserve">в 2020 году </w:t>
      </w: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 xml:space="preserve">для </w:t>
      </w:r>
      <w:r w:rsidRPr="0093359D">
        <w:rPr>
          <w:szCs w:val="30"/>
        </w:rPr>
        <w:t xml:space="preserve">получения высшего образования </w:t>
      </w:r>
      <w:r w:rsidRPr="0093359D">
        <w:rPr>
          <w:bCs/>
          <w:szCs w:val="30"/>
          <w:lang w:val="en-US"/>
        </w:rPr>
        <w:t>I</w:t>
      </w:r>
      <w:r w:rsidRPr="0093359D">
        <w:rPr>
          <w:bCs/>
          <w:szCs w:val="30"/>
        </w:rPr>
        <w:t xml:space="preserve"> ступени</w:t>
      </w:r>
      <w:r w:rsidRPr="0093359D">
        <w:t xml:space="preserve"> </w:t>
      </w:r>
    </w:p>
    <w:p w:rsidR="00955F5A" w:rsidRPr="0093359D" w:rsidRDefault="00955F5A" w:rsidP="00F72134">
      <w:pPr>
        <w:pStyle w:val="9"/>
        <w:spacing w:line="280" w:lineRule="exact"/>
        <w:ind w:firstLine="0"/>
        <w:jc w:val="left"/>
      </w:pPr>
      <w:r w:rsidRPr="0093359D">
        <w:t xml:space="preserve">в учреждении образования </w:t>
      </w:r>
      <w:r w:rsidRPr="0093359D">
        <w:rPr>
          <w:szCs w:val="30"/>
        </w:rPr>
        <w:t>”</w:t>
      </w:r>
      <w:r w:rsidRPr="0093359D">
        <w:t>Белорусский государственный технологический университет</w:t>
      </w:r>
      <w:r w:rsidRPr="0093359D">
        <w:rPr>
          <w:szCs w:val="30"/>
        </w:rPr>
        <w:t>“</w:t>
      </w:r>
    </w:p>
    <w:p w:rsidR="00955F5A" w:rsidRPr="0093359D" w:rsidRDefault="00955F5A" w:rsidP="00955F5A">
      <w:pPr>
        <w:ind w:firstLine="709"/>
        <w:jc w:val="center"/>
        <w:rPr>
          <w:sz w:val="30"/>
        </w:rPr>
      </w:pPr>
    </w:p>
    <w:p w:rsidR="006D657A" w:rsidRPr="0093359D" w:rsidRDefault="006D657A" w:rsidP="006D657A">
      <w:pPr>
        <w:ind w:firstLine="709"/>
        <w:jc w:val="both"/>
        <w:rPr>
          <w:sz w:val="30"/>
        </w:rPr>
      </w:pPr>
      <w:r w:rsidRPr="0093359D">
        <w:rPr>
          <w:sz w:val="30"/>
        </w:rPr>
        <w:t>Специальность 1-25 01 07 ”Экономика и управление на предприятии“</w:t>
      </w:r>
    </w:p>
    <w:p w:rsidR="006D657A" w:rsidRPr="0093359D" w:rsidRDefault="006D657A" w:rsidP="006D657A">
      <w:pPr>
        <w:ind w:firstLine="709"/>
        <w:rPr>
          <w:sz w:val="3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6D657A" w:rsidRPr="0093359D" w:rsidTr="006D657A">
        <w:tc>
          <w:tcPr>
            <w:tcW w:w="534" w:type="dxa"/>
            <w:vAlign w:val="center"/>
          </w:tcPr>
          <w:p w:rsidR="006D657A" w:rsidRPr="0093359D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6D657A" w:rsidRPr="0093359D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6D657A" w:rsidRPr="0093359D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6D657A" w:rsidRPr="0093359D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6D657A" w:rsidRPr="0093359D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6D657A" w:rsidRPr="0093359D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6D657A" w:rsidRPr="0093359D" w:rsidTr="006D657A">
        <w:tc>
          <w:tcPr>
            <w:tcW w:w="534" w:type="dxa"/>
          </w:tcPr>
          <w:p w:rsidR="006D657A" w:rsidRPr="0093359D" w:rsidRDefault="006D657A" w:rsidP="006D657A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6D657A" w:rsidRPr="0093359D" w:rsidRDefault="006D657A" w:rsidP="006D657A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93359D">
              <w:rPr>
                <w:sz w:val="30"/>
              </w:rPr>
              <w:t>ткрытое акционерное общество ˮ</w:t>
            </w:r>
            <w:r>
              <w:rPr>
                <w:sz w:val="30"/>
              </w:rPr>
              <w:t>Мостодрев</w:t>
            </w:r>
            <w:r w:rsidRPr="0093359D">
              <w:rPr>
                <w:sz w:val="30"/>
              </w:rPr>
              <w:t>“</w:t>
            </w:r>
            <w:r>
              <w:rPr>
                <w:sz w:val="30"/>
              </w:rPr>
              <w:t>, г</w:t>
            </w:r>
            <w:proofErr w:type="gramStart"/>
            <w:r>
              <w:rPr>
                <w:sz w:val="30"/>
              </w:rPr>
              <w:t>.М</w:t>
            </w:r>
            <w:proofErr w:type="gramEnd"/>
            <w:r>
              <w:rPr>
                <w:sz w:val="30"/>
              </w:rPr>
              <w:t>осты, Гродненская область</w:t>
            </w:r>
          </w:p>
        </w:tc>
        <w:tc>
          <w:tcPr>
            <w:tcW w:w="1100" w:type="dxa"/>
          </w:tcPr>
          <w:p w:rsidR="006D657A" w:rsidRPr="0093359D" w:rsidRDefault="006D657A" w:rsidP="006D657A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6D657A" w:rsidRDefault="006D657A" w:rsidP="00955F5A">
      <w:pPr>
        <w:spacing w:line="280" w:lineRule="exact"/>
        <w:ind w:firstLine="709"/>
        <w:jc w:val="both"/>
        <w:rPr>
          <w:sz w:val="30"/>
        </w:rPr>
      </w:pPr>
    </w:p>
    <w:p w:rsidR="00955F5A" w:rsidRPr="0093359D" w:rsidRDefault="00955F5A" w:rsidP="00955F5A">
      <w:pPr>
        <w:spacing w:line="280" w:lineRule="exact"/>
        <w:ind w:firstLine="709"/>
        <w:jc w:val="both"/>
        <w:rPr>
          <w:sz w:val="30"/>
        </w:rPr>
      </w:pPr>
      <w:r w:rsidRPr="0093359D">
        <w:rPr>
          <w:sz w:val="30"/>
        </w:rPr>
        <w:t>Специальность 1-36 05 01 ”Машины и оборудование лесного комплекса“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755F43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3" w:rsidRPr="0093359D" w:rsidRDefault="00755F43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3" w:rsidRPr="0093359D" w:rsidRDefault="00755F43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43" w:rsidRPr="0093359D" w:rsidRDefault="00755F43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1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755F43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7407DF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1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755F43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1</w:t>
            </w:r>
          </w:p>
        </w:tc>
      </w:tr>
      <w:tr w:rsidR="00955F5A" w:rsidRPr="0093359D" w:rsidTr="00FE501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755F43" w:rsidP="00F34F9C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3</w:t>
            </w:r>
          </w:p>
        </w:tc>
      </w:tr>
    </w:tbl>
    <w:p w:rsidR="00955F5A" w:rsidRPr="0093359D" w:rsidRDefault="00955F5A" w:rsidP="00955F5A">
      <w:pPr>
        <w:spacing w:line="280" w:lineRule="exact"/>
        <w:ind w:firstLine="709"/>
        <w:jc w:val="both"/>
        <w:rPr>
          <w:sz w:val="30"/>
        </w:rPr>
      </w:pPr>
    </w:p>
    <w:p w:rsidR="008273A3" w:rsidRPr="0093359D" w:rsidRDefault="008273A3" w:rsidP="008273A3">
      <w:pPr>
        <w:spacing w:line="280" w:lineRule="exact"/>
        <w:ind w:firstLine="709"/>
        <w:jc w:val="both"/>
        <w:rPr>
          <w:sz w:val="30"/>
        </w:rPr>
      </w:pPr>
      <w:r w:rsidRPr="0093359D">
        <w:rPr>
          <w:sz w:val="30"/>
        </w:rPr>
        <w:t>Специальность 1-36 07 01 ”Машины и аппараты химических производств и предприятий строительных материалов“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8273A3" w:rsidRPr="0093359D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3359D" w:rsidRDefault="008273A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3359D" w:rsidRDefault="008273A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8273A3" w:rsidRPr="0093359D" w:rsidRDefault="008273A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8273A3" w:rsidRPr="0093359D" w:rsidRDefault="008273A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8273A3" w:rsidRPr="0093359D" w:rsidRDefault="008273A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3359D" w:rsidRDefault="008273A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8273A3" w:rsidRPr="0093359D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A3" w:rsidRPr="0093359D" w:rsidRDefault="008273A3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A3" w:rsidRPr="0093359D" w:rsidRDefault="00710D46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Иностранное общество с ограниченной ответственностью ˮСлавкалий“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A3" w:rsidRPr="0093359D" w:rsidRDefault="00F76E7B" w:rsidP="002917E8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8273A3" w:rsidRPr="0093359D" w:rsidRDefault="008273A3" w:rsidP="00955F5A">
      <w:pPr>
        <w:spacing w:line="280" w:lineRule="exact"/>
        <w:ind w:firstLine="709"/>
        <w:jc w:val="both"/>
        <w:rPr>
          <w:sz w:val="30"/>
        </w:rPr>
      </w:pPr>
    </w:p>
    <w:p w:rsidR="00955F5A" w:rsidRPr="0093359D" w:rsidRDefault="00955F5A" w:rsidP="00955F5A">
      <w:pPr>
        <w:spacing w:line="280" w:lineRule="exact"/>
        <w:ind w:firstLine="709"/>
        <w:rPr>
          <w:sz w:val="30"/>
        </w:rPr>
      </w:pPr>
      <w:r w:rsidRPr="0093359D">
        <w:rPr>
          <w:sz w:val="30"/>
        </w:rPr>
        <w:t xml:space="preserve">Специальность 1-46 01 </w:t>
      </w:r>
      <w:proofErr w:type="spellStart"/>
      <w:r w:rsidRPr="0093359D">
        <w:rPr>
          <w:sz w:val="30"/>
        </w:rPr>
        <w:t>01</w:t>
      </w:r>
      <w:proofErr w:type="spellEnd"/>
      <w:r w:rsidRPr="0093359D">
        <w:rPr>
          <w:sz w:val="30"/>
        </w:rPr>
        <w:t xml:space="preserve"> ”Лесоинженерное дело“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lastRenderedPageBreak/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5C35BB" w:rsidP="00F34F9C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Витебское</w:t>
            </w:r>
            <w:r w:rsidR="00F34F9C" w:rsidRPr="0093359D">
              <w:rPr>
                <w:sz w:val="30"/>
              </w:rPr>
              <w:t xml:space="preserve"> </w:t>
            </w:r>
            <w:r w:rsidR="00955F5A" w:rsidRPr="0093359D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7407DF" w:rsidP="007407D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1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5C35BB" w:rsidP="007407D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2</w:t>
            </w:r>
          </w:p>
        </w:tc>
      </w:tr>
      <w:tr w:rsidR="00955F5A" w:rsidRPr="0093359D" w:rsidTr="00FE501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5C35BB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3</w:t>
            </w:r>
          </w:p>
        </w:tc>
      </w:tr>
    </w:tbl>
    <w:p w:rsidR="00955F5A" w:rsidRPr="0093359D" w:rsidRDefault="00955F5A" w:rsidP="00955F5A">
      <w:pPr>
        <w:spacing w:line="280" w:lineRule="exact"/>
        <w:ind w:firstLine="709"/>
        <w:jc w:val="both"/>
        <w:rPr>
          <w:sz w:val="30"/>
          <w:lang w:val="be-BY"/>
        </w:rPr>
      </w:pPr>
    </w:p>
    <w:p w:rsidR="00F34F9C" w:rsidRPr="0093359D" w:rsidRDefault="00F34F9C" w:rsidP="00F34F9C">
      <w:pPr>
        <w:spacing w:line="280" w:lineRule="exact"/>
        <w:ind w:firstLine="709"/>
        <w:jc w:val="both"/>
        <w:rPr>
          <w:sz w:val="30"/>
        </w:rPr>
      </w:pPr>
      <w:r w:rsidRPr="0093359D">
        <w:rPr>
          <w:sz w:val="30"/>
        </w:rPr>
        <w:t xml:space="preserve">Специальность 1-48 01 </w:t>
      </w:r>
      <w:proofErr w:type="spellStart"/>
      <w:r w:rsidRPr="0093359D">
        <w:rPr>
          <w:sz w:val="30"/>
        </w:rPr>
        <w:t>01</w:t>
      </w:r>
      <w:proofErr w:type="spellEnd"/>
      <w:r w:rsidRPr="0093359D">
        <w:rPr>
          <w:sz w:val="30"/>
        </w:rPr>
        <w:t xml:space="preserve"> ”Химическая технология неорганических веществ, материалов и изделий“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F34F9C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9C" w:rsidRPr="0093359D" w:rsidRDefault="00F34F9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9C" w:rsidRPr="0093359D" w:rsidRDefault="00F34F9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F34F9C" w:rsidRPr="0093359D" w:rsidRDefault="00F34F9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F34F9C" w:rsidRPr="0093359D" w:rsidRDefault="00F34F9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F34F9C" w:rsidRPr="0093359D" w:rsidRDefault="00F34F9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9C" w:rsidRPr="0093359D" w:rsidRDefault="00F34F9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F34F9C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9C" w:rsidRPr="0093359D" w:rsidRDefault="00F34F9C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9C" w:rsidRPr="0093359D" w:rsidRDefault="00755F43" w:rsidP="00755F43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ЗАО</w:t>
            </w:r>
            <w:r w:rsidR="00F34F9C" w:rsidRPr="0093359D">
              <w:rPr>
                <w:sz w:val="30"/>
              </w:rPr>
              <w:t xml:space="preserve"> ”</w:t>
            </w:r>
            <w:proofErr w:type="spellStart"/>
            <w:r w:rsidRPr="0093359D">
              <w:rPr>
                <w:sz w:val="30"/>
              </w:rPr>
              <w:t>Добрушский</w:t>
            </w:r>
            <w:proofErr w:type="spellEnd"/>
            <w:r w:rsidRPr="0093359D">
              <w:rPr>
                <w:sz w:val="30"/>
              </w:rPr>
              <w:t xml:space="preserve"> фарфоровый</w:t>
            </w:r>
            <w:r w:rsidR="00F34F9C" w:rsidRPr="0093359D">
              <w:rPr>
                <w:sz w:val="30"/>
              </w:rPr>
              <w:t xml:space="preserve"> </w:t>
            </w:r>
            <w:r w:rsidRPr="0093359D">
              <w:rPr>
                <w:sz w:val="30"/>
              </w:rPr>
              <w:t>завод</w:t>
            </w:r>
            <w:r w:rsidR="00F34F9C" w:rsidRPr="0093359D">
              <w:rPr>
                <w:sz w:val="30"/>
              </w:rPr>
              <w:t>“, г</w:t>
            </w:r>
            <w:proofErr w:type="gramStart"/>
            <w:r w:rsidR="00F34F9C" w:rsidRPr="0093359D">
              <w:rPr>
                <w:sz w:val="30"/>
              </w:rPr>
              <w:t>.</w:t>
            </w:r>
            <w:r w:rsidRPr="0093359D">
              <w:rPr>
                <w:sz w:val="30"/>
              </w:rPr>
              <w:t>Д</w:t>
            </w:r>
            <w:proofErr w:type="gramEnd"/>
            <w:r w:rsidRPr="0093359D">
              <w:rPr>
                <w:sz w:val="30"/>
              </w:rPr>
              <w:t>обруш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9C" w:rsidRPr="0093359D" w:rsidRDefault="00F34F9C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1</w:t>
            </w:r>
          </w:p>
        </w:tc>
      </w:tr>
      <w:tr w:rsidR="00710D46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6" w:rsidRPr="0093359D" w:rsidRDefault="00710D46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6" w:rsidRPr="0093359D" w:rsidRDefault="00710D46" w:rsidP="00755F43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Иностранное общество с ограниченной ответственностью ˮСлавкалий“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6" w:rsidRPr="0093359D" w:rsidRDefault="00D312D3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710D46" w:rsidRPr="0093359D" w:rsidTr="002917E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6" w:rsidRPr="0093359D" w:rsidRDefault="00710D46" w:rsidP="00755F43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6" w:rsidRPr="0093359D" w:rsidRDefault="00D312D3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</w:tbl>
    <w:p w:rsidR="00F34F9C" w:rsidRPr="0093359D" w:rsidRDefault="00F34F9C" w:rsidP="00F34F9C">
      <w:pPr>
        <w:spacing w:line="280" w:lineRule="exact"/>
        <w:ind w:firstLine="709"/>
        <w:jc w:val="both"/>
        <w:rPr>
          <w:sz w:val="30"/>
        </w:rPr>
      </w:pPr>
    </w:p>
    <w:p w:rsidR="006D657A" w:rsidRPr="006D657A" w:rsidRDefault="006D657A" w:rsidP="006D657A">
      <w:pPr>
        <w:spacing w:line="280" w:lineRule="exact"/>
        <w:jc w:val="center"/>
        <w:rPr>
          <w:sz w:val="30"/>
        </w:rPr>
      </w:pPr>
      <w:r w:rsidRPr="006D657A">
        <w:rPr>
          <w:sz w:val="30"/>
        </w:rPr>
        <w:t xml:space="preserve">Специальность 1-53 01 </w:t>
      </w:r>
      <w:proofErr w:type="spellStart"/>
      <w:r w:rsidRPr="006D657A">
        <w:rPr>
          <w:sz w:val="30"/>
        </w:rPr>
        <w:t>01</w:t>
      </w:r>
      <w:proofErr w:type="spellEnd"/>
      <w:r w:rsidRPr="006D657A">
        <w:rPr>
          <w:sz w:val="30"/>
        </w:rPr>
        <w:t xml:space="preserve"> ”Автоматизация </w:t>
      </w:r>
      <w:proofErr w:type="gramStart"/>
      <w:r w:rsidRPr="006D657A">
        <w:rPr>
          <w:sz w:val="30"/>
        </w:rPr>
        <w:t>технологических</w:t>
      </w:r>
      <w:proofErr w:type="gramEnd"/>
      <w:r w:rsidRPr="006D657A">
        <w:rPr>
          <w:sz w:val="30"/>
        </w:rPr>
        <w:t xml:space="preserve"> </w:t>
      </w:r>
    </w:p>
    <w:p w:rsidR="006D657A" w:rsidRPr="006D657A" w:rsidRDefault="006D657A" w:rsidP="006D657A">
      <w:pPr>
        <w:spacing w:line="280" w:lineRule="exact"/>
        <w:jc w:val="center"/>
        <w:rPr>
          <w:sz w:val="30"/>
        </w:rPr>
      </w:pPr>
      <w:r w:rsidRPr="006D657A">
        <w:rPr>
          <w:sz w:val="30"/>
        </w:rPr>
        <w:t>процессов и производств“</w:t>
      </w:r>
    </w:p>
    <w:p w:rsidR="006D657A" w:rsidRPr="006D657A" w:rsidRDefault="006D657A" w:rsidP="006D657A">
      <w:pPr>
        <w:spacing w:line="280" w:lineRule="exact"/>
        <w:rPr>
          <w:sz w:val="3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6D657A" w:rsidRPr="006D657A" w:rsidTr="006D657A">
        <w:tc>
          <w:tcPr>
            <w:tcW w:w="534" w:type="dxa"/>
            <w:vAlign w:val="center"/>
          </w:tcPr>
          <w:p w:rsidR="006D657A" w:rsidRPr="006D657A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D657A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6D657A" w:rsidRPr="006D657A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D657A">
              <w:rPr>
                <w:sz w:val="26"/>
                <w:szCs w:val="26"/>
              </w:rPr>
              <w:t>Наименование организации,</w:t>
            </w:r>
          </w:p>
          <w:p w:rsidR="006D657A" w:rsidRPr="006D657A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6D657A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6D657A" w:rsidRPr="006D657A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D657A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6D657A" w:rsidRPr="006D657A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6D657A" w:rsidRPr="006D657A" w:rsidRDefault="006D657A" w:rsidP="006D657A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D657A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6D657A">
              <w:rPr>
                <w:sz w:val="26"/>
                <w:szCs w:val="26"/>
              </w:rPr>
              <w:t xml:space="preserve"> мест</w:t>
            </w:r>
          </w:p>
        </w:tc>
      </w:tr>
      <w:tr w:rsidR="006D657A" w:rsidRPr="006D657A" w:rsidTr="006D657A">
        <w:tc>
          <w:tcPr>
            <w:tcW w:w="534" w:type="dxa"/>
          </w:tcPr>
          <w:p w:rsidR="006D657A" w:rsidRPr="006D657A" w:rsidRDefault="006D657A" w:rsidP="006D657A">
            <w:pPr>
              <w:spacing w:line="280" w:lineRule="exact"/>
              <w:rPr>
                <w:sz w:val="30"/>
              </w:rPr>
            </w:pPr>
            <w:r w:rsidRPr="006D657A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6D657A" w:rsidRPr="006D657A" w:rsidRDefault="006D657A" w:rsidP="006D657A">
            <w:pPr>
              <w:spacing w:line="280" w:lineRule="exact"/>
              <w:rPr>
                <w:sz w:val="30"/>
                <w:szCs w:val="30"/>
              </w:rPr>
            </w:pPr>
            <w:r w:rsidRPr="006D657A">
              <w:rPr>
                <w:sz w:val="30"/>
                <w:szCs w:val="30"/>
              </w:rPr>
              <w:t>ОАО ”</w:t>
            </w:r>
            <w:proofErr w:type="spellStart"/>
            <w:r w:rsidRPr="006D657A">
              <w:rPr>
                <w:sz w:val="30"/>
                <w:szCs w:val="30"/>
              </w:rPr>
              <w:t>Светлогорский</w:t>
            </w:r>
            <w:proofErr w:type="spellEnd"/>
            <w:r w:rsidRPr="006D657A">
              <w:rPr>
                <w:sz w:val="30"/>
                <w:szCs w:val="30"/>
              </w:rPr>
              <w:t xml:space="preserve"> целлюлозно-картонный комбинат“, </w:t>
            </w:r>
            <w:proofErr w:type="gramStart"/>
            <w:r w:rsidRPr="006D657A">
              <w:rPr>
                <w:sz w:val="30"/>
                <w:szCs w:val="30"/>
              </w:rPr>
              <w:t>г</w:t>
            </w:r>
            <w:proofErr w:type="gramEnd"/>
            <w:r w:rsidRPr="006D657A">
              <w:rPr>
                <w:sz w:val="30"/>
                <w:szCs w:val="30"/>
              </w:rPr>
              <w:t>. Светлогорск, Гомельская область</w:t>
            </w:r>
          </w:p>
        </w:tc>
        <w:tc>
          <w:tcPr>
            <w:tcW w:w="1100" w:type="dxa"/>
          </w:tcPr>
          <w:p w:rsidR="006D657A" w:rsidRPr="006D657A" w:rsidRDefault="006D657A" w:rsidP="006D657A">
            <w:pPr>
              <w:spacing w:line="280" w:lineRule="exact"/>
              <w:jc w:val="center"/>
              <w:rPr>
                <w:sz w:val="30"/>
              </w:rPr>
            </w:pPr>
            <w:r w:rsidRPr="006D657A">
              <w:rPr>
                <w:sz w:val="30"/>
              </w:rPr>
              <w:t>1</w:t>
            </w:r>
          </w:p>
        </w:tc>
      </w:tr>
    </w:tbl>
    <w:p w:rsidR="006D657A" w:rsidRDefault="006D657A" w:rsidP="00710D46">
      <w:pPr>
        <w:spacing w:line="280" w:lineRule="exact"/>
        <w:ind w:firstLine="709"/>
        <w:jc w:val="both"/>
        <w:rPr>
          <w:sz w:val="30"/>
        </w:rPr>
      </w:pPr>
    </w:p>
    <w:p w:rsidR="00710D46" w:rsidRPr="0093359D" w:rsidRDefault="00710D46" w:rsidP="00710D46">
      <w:pPr>
        <w:spacing w:line="280" w:lineRule="exact"/>
        <w:ind w:firstLine="709"/>
        <w:jc w:val="both"/>
        <w:rPr>
          <w:sz w:val="30"/>
        </w:rPr>
      </w:pPr>
      <w:r w:rsidRPr="0093359D">
        <w:rPr>
          <w:sz w:val="30"/>
        </w:rPr>
        <w:t>Специальность 1-53 01 01-04 ”Автоматизация технологических процессов и производств (химическая промышленность)“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710D46" w:rsidRPr="0093359D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6" w:rsidRPr="0093359D" w:rsidRDefault="00710D46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6" w:rsidRPr="0093359D" w:rsidRDefault="00710D46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710D46" w:rsidRPr="0093359D" w:rsidRDefault="00710D46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710D46" w:rsidRPr="0093359D" w:rsidRDefault="00710D46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710D46" w:rsidRPr="0093359D" w:rsidRDefault="00710D46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6" w:rsidRPr="0093359D" w:rsidRDefault="00710D46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710D46" w:rsidRPr="0093359D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6" w:rsidRPr="0093359D" w:rsidRDefault="00710D46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6" w:rsidRPr="0093359D" w:rsidRDefault="00710D46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Иностранное общество с ограниченной ответственностью ˮСлавкалий“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6" w:rsidRPr="0093359D" w:rsidRDefault="00710D46" w:rsidP="002917E8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1</w:t>
            </w:r>
          </w:p>
        </w:tc>
      </w:tr>
    </w:tbl>
    <w:p w:rsidR="00CE3EBF" w:rsidRPr="0093359D" w:rsidRDefault="00CE3EBF" w:rsidP="00CE3EBF">
      <w:pPr>
        <w:spacing w:line="280" w:lineRule="exact"/>
        <w:ind w:firstLine="709"/>
        <w:jc w:val="both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  <w:r w:rsidRPr="0093359D">
        <w:rPr>
          <w:sz w:val="30"/>
        </w:rPr>
        <w:t xml:space="preserve">Специальность 1-75 01 </w:t>
      </w:r>
      <w:proofErr w:type="spellStart"/>
      <w:r w:rsidRPr="0093359D">
        <w:rPr>
          <w:sz w:val="30"/>
        </w:rPr>
        <w:t>01</w:t>
      </w:r>
      <w:proofErr w:type="spellEnd"/>
      <w:r w:rsidRPr="0093359D">
        <w:rPr>
          <w:sz w:val="30"/>
        </w:rPr>
        <w:t xml:space="preserve"> ”Лесное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5C35BB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7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5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2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Гродненское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5C35BB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2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5C35BB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12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lastRenderedPageBreak/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7407DF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5</w:t>
            </w:r>
          </w:p>
        </w:tc>
      </w:tr>
      <w:tr w:rsidR="00955F5A" w:rsidRPr="0093359D" w:rsidTr="00FE501F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5C35BB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33</w:t>
            </w:r>
          </w:p>
        </w:tc>
      </w:tr>
    </w:tbl>
    <w:p w:rsidR="00955F5A" w:rsidRPr="0093359D" w:rsidRDefault="00955F5A" w:rsidP="00955F5A">
      <w:pPr>
        <w:spacing w:line="280" w:lineRule="exact"/>
        <w:ind w:firstLine="709"/>
        <w:jc w:val="both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</w:p>
    <w:p w:rsidR="007407DF" w:rsidRPr="0093359D" w:rsidRDefault="007407DF">
      <w:pPr>
        <w:jc w:val="both"/>
        <w:rPr>
          <w:sz w:val="30"/>
        </w:rPr>
      </w:pPr>
      <w:r w:rsidRPr="0093359D">
        <w:rPr>
          <w:sz w:val="30"/>
        </w:rPr>
        <w:br w:type="page"/>
      </w:r>
    </w:p>
    <w:p w:rsidR="00955F5A" w:rsidRPr="0093359D" w:rsidRDefault="00755F43" w:rsidP="00955F5A">
      <w:pPr>
        <w:pStyle w:val="7"/>
        <w:spacing w:line="280" w:lineRule="exact"/>
        <w:ind w:firstLine="5670"/>
      </w:pPr>
      <w:r w:rsidRPr="0093359D">
        <w:lastRenderedPageBreak/>
        <w:t>Приложение 3</w:t>
      </w:r>
    </w:p>
    <w:p w:rsidR="00955F5A" w:rsidRPr="0093359D" w:rsidRDefault="00955F5A" w:rsidP="00955F5A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>к приказу Министра образования</w:t>
      </w:r>
    </w:p>
    <w:p w:rsidR="00955F5A" w:rsidRPr="0093359D" w:rsidRDefault="00955F5A" w:rsidP="00955F5A">
      <w:pPr>
        <w:pStyle w:val="8"/>
        <w:rPr>
          <w:lang w:val="be-BY"/>
        </w:rPr>
      </w:pPr>
      <w:r w:rsidRPr="0093359D">
        <w:t>Республики Беларусь</w:t>
      </w:r>
    </w:p>
    <w:p w:rsidR="00453384" w:rsidRPr="0093359D" w:rsidRDefault="00453384" w:rsidP="0045338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24.</w:t>
      </w:r>
      <w:r w:rsidRPr="0093359D">
        <w:rPr>
          <w:sz w:val="30"/>
          <w:lang w:val="be-BY"/>
        </w:rPr>
        <w:t xml:space="preserve"> 04.2020 № </w:t>
      </w:r>
      <w:r>
        <w:rPr>
          <w:sz w:val="30"/>
          <w:lang w:val="be-BY"/>
        </w:rPr>
        <w:t>314</w:t>
      </w:r>
      <w:r w:rsidRPr="0093359D">
        <w:rPr>
          <w:sz w:val="30"/>
          <w:lang w:val="be-BY"/>
        </w:rPr>
        <w:t xml:space="preserve"> </w:t>
      </w:r>
      <w:r w:rsidRPr="0093359D">
        <w:rPr>
          <w:sz w:val="30"/>
        </w:rPr>
        <w:t> </w:t>
      </w:r>
    </w:p>
    <w:p w:rsidR="00955F5A" w:rsidRPr="0093359D" w:rsidRDefault="00955F5A" w:rsidP="00955F5A">
      <w:pPr>
        <w:rPr>
          <w:sz w:val="30"/>
        </w:rPr>
      </w:pPr>
    </w:p>
    <w:p w:rsidR="00955F5A" w:rsidRPr="0093359D" w:rsidRDefault="00955F5A" w:rsidP="00955F5A">
      <w:pPr>
        <w:pStyle w:val="9"/>
        <w:spacing w:line="280" w:lineRule="exact"/>
      </w:pP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>КОЛИЧЕСТВО МЕСТ</w:t>
      </w:r>
    </w:p>
    <w:p w:rsidR="00F72134" w:rsidRDefault="00F72134" w:rsidP="00F72134">
      <w:pPr>
        <w:pStyle w:val="9"/>
        <w:spacing w:line="280" w:lineRule="exact"/>
        <w:ind w:firstLine="0"/>
        <w:jc w:val="left"/>
      </w:pPr>
      <w:r w:rsidRPr="0093359D">
        <w:rPr>
          <w:szCs w:val="30"/>
        </w:rPr>
        <w:t xml:space="preserve">на условиях целевой подготовки специалистов </w:t>
      </w:r>
      <w:r w:rsidRPr="0093359D">
        <w:t xml:space="preserve">в 2020 году </w:t>
      </w: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 xml:space="preserve">для </w:t>
      </w:r>
      <w:r w:rsidRPr="0093359D">
        <w:rPr>
          <w:szCs w:val="30"/>
        </w:rPr>
        <w:t xml:space="preserve">получения высшего образования </w:t>
      </w:r>
      <w:r w:rsidRPr="0093359D">
        <w:rPr>
          <w:bCs/>
          <w:szCs w:val="30"/>
          <w:lang w:val="en-US"/>
        </w:rPr>
        <w:t>I</w:t>
      </w:r>
      <w:r w:rsidRPr="0093359D">
        <w:rPr>
          <w:bCs/>
          <w:szCs w:val="30"/>
        </w:rPr>
        <w:t xml:space="preserve"> ступени</w:t>
      </w:r>
      <w:r w:rsidRPr="0093359D">
        <w:t xml:space="preserve"> </w:t>
      </w:r>
    </w:p>
    <w:p w:rsidR="00C0120E" w:rsidRPr="0093359D" w:rsidRDefault="00955F5A" w:rsidP="00B660DD">
      <w:pPr>
        <w:spacing w:line="280" w:lineRule="exact"/>
        <w:rPr>
          <w:sz w:val="30"/>
        </w:rPr>
      </w:pPr>
      <w:r w:rsidRPr="0093359D">
        <w:rPr>
          <w:sz w:val="30"/>
        </w:rPr>
        <w:t xml:space="preserve">в учреждении образования </w:t>
      </w:r>
      <w:r w:rsidRPr="0093359D">
        <w:rPr>
          <w:sz w:val="30"/>
          <w:szCs w:val="30"/>
        </w:rPr>
        <w:t>”</w:t>
      </w:r>
      <w:proofErr w:type="gramStart"/>
      <w:r w:rsidRPr="0093359D">
        <w:rPr>
          <w:sz w:val="30"/>
        </w:rPr>
        <w:t>Гомельский</w:t>
      </w:r>
      <w:proofErr w:type="gramEnd"/>
      <w:r w:rsidRPr="0093359D">
        <w:rPr>
          <w:sz w:val="30"/>
        </w:rPr>
        <w:t xml:space="preserve"> государственный </w:t>
      </w:r>
    </w:p>
    <w:p w:rsidR="00955F5A" w:rsidRPr="0093359D" w:rsidRDefault="00955F5A" w:rsidP="00B660DD">
      <w:pPr>
        <w:spacing w:line="280" w:lineRule="exact"/>
        <w:rPr>
          <w:sz w:val="30"/>
        </w:rPr>
      </w:pPr>
      <w:r w:rsidRPr="0093359D">
        <w:rPr>
          <w:sz w:val="30"/>
        </w:rPr>
        <w:t>университет имени Франциска Скорины</w:t>
      </w:r>
      <w:r w:rsidRPr="0093359D">
        <w:rPr>
          <w:sz w:val="30"/>
          <w:szCs w:val="30"/>
        </w:rPr>
        <w:t>“</w:t>
      </w:r>
    </w:p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955F5A" w:rsidRPr="0093359D" w:rsidRDefault="00955F5A" w:rsidP="00EA549D">
      <w:pPr>
        <w:ind w:firstLine="709"/>
        <w:jc w:val="both"/>
        <w:rPr>
          <w:sz w:val="30"/>
        </w:rPr>
      </w:pPr>
      <w:r w:rsidRPr="0093359D">
        <w:rPr>
          <w:sz w:val="30"/>
        </w:rPr>
        <w:t>Специальность 1-</w:t>
      </w:r>
      <w:r w:rsidR="00EA549D" w:rsidRPr="0093359D">
        <w:rPr>
          <w:sz w:val="30"/>
        </w:rPr>
        <w:t>25</w:t>
      </w:r>
      <w:r w:rsidRPr="0093359D">
        <w:rPr>
          <w:sz w:val="30"/>
        </w:rPr>
        <w:t xml:space="preserve"> 01 0</w:t>
      </w:r>
      <w:r w:rsidR="00EA549D" w:rsidRPr="0093359D">
        <w:rPr>
          <w:sz w:val="30"/>
        </w:rPr>
        <w:t>7</w:t>
      </w:r>
      <w:r w:rsidRPr="0093359D">
        <w:rPr>
          <w:sz w:val="30"/>
        </w:rPr>
        <w:t xml:space="preserve"> ”</w:t>
      </w:r>
      <w:r w:rsidR="00EA549D" w:rsidRPr="0093359D">
        <w:rPr>
          <w:sz w:val="30"/>
        </w:rPr>
        <w:t>Экономика и управление на предприятии</w:t>
      </w:r>
      <w:r w:rsidRPr="0093359D">
        <w:rPr>
          <w:sz w:val="30"/>
        </w:rPr>
        <w:t>“</w:t>
      </w:r>
    </w:p>
    <w:p w:rsidR="00955F5A" w:rsidRPr="0093359D" w:rsidRDefault="00955F5A" w:rsidP="00955F5A">
      <w:pPr>
        <w:ind w:firstLine="709"/>
        <w:rPr>
          <w:sz w:val="3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955F5A" w:rsidRPr="0093359D" w:rsidTr="00FE501F">
        <w:tc>
          <w:tcPr>
            <w:tcW w:w="534" w:type="dxa"/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955F5A" w:rsidRPr="0093359D" w:rsidTr="00FE501F">
        <w:tc>
          <w:tcPr>
            <w:tcW w:w="534" w:type="dxa"/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955F5A" w:rsidRPr="0093359D" w:rsidRDefault="00CE3EBF" w:rsidP="003C00AD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Совместное предприятие открытое акционерное общество ˮСПАРТАК“</w:t>
            </w:r>
          </w:p>
        </w:tc>
        <w:tc>
          <w:tcPr>
            <w:tcW w:w="1100" w:type="dxa"/>
          </w:tcPr>
          <w:p w:rsidR="00955F5A" w:rsidRPr="0093359D" w:rsidRDefault="00CE3EBF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955F5A" w:rsidRPr="0093359D" w:rsidRDefault="00955F5A" w:rsidP="00955F5A">
      <w:pPr>
        <w:ind w:firstLine="709"/>
        <w:rPr>
          <w:sz w:val="30"/>
        </w:rPr>
      </w:pPr>
    </w:p>
    <w:p w:rsidR="00EA549D" w:rsidRPr="0093359D" w:rsidRDefault="00EA549D" w:rsidP="00EA549D">
      <w:pPr>
        <w:ind w:firstLine="709"/>
        <w:rPr>
          <w:sz w:val="30"/>
        </w:rPr>
      </w:pPr>
      <w:r w:rsidRPr="0093359D">
        <w:rPr>
          <w:sz w:val="30"/>
        </w:rPr>
        <w:t xml:space="preserve">Специальность 1-75 01 </w:t>
      </w:r>
      <w:proofErr w:type="spellStart"/>
      <w:r w:rsidRPr="0093359D">
        <w:rPr>
          <w:sz w:val="30"/>
        </w:rPr>
        <w:t>01</w:t>
      </w:r>
      <w:proofErr w:type="spellEnd"/>
      <w:r w:rsidRPr="0093359D">
        <w:rPr>
          <w:sz w:val="30"/>
        </w:rPr>
        <w:t xml:space="preserve"> ”Лесное хозяйство“</w:t>
      </w:r>
    </w:p>
    <w:p w:rsidR="00EA549D" w:rsidRPr="0093359D" w:rsidRDefault="00EA549D" w:rsidP="00EA549D">
      <w:pPr>
        <w:ind w:firstLine="709"/>
        <w:rPr>
          <w:sz w:val="3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EA549D" w:rsidRPr="0093359D" w:rsidTr="00EA549D">
        <w:tc>
          <w:tcPr>
            <w:tcW w:w="534" w:type="dxa"/>
            <w:vAlign w:val="center"/>
          </w:tcPr>
          <w:p w:rsidR="00EA549D" w:rsidRPr="0093359D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EA549D" w:rsidRPr="0093359D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EA549D" w:rsidRPr="0093359D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EA549D" w:rsidRPr="0093359D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EA549D" w:rsidRPr="0093359D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EA549D" w:rsidRPr="0093359D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EA549D" w:rsidRPr="0093359D" w:rsidTr="00EA549D">
        <w:tc>
          <w:tcPr>
            <w:tcW w:w="534" w:type="dxa"/>
          </w:tcPr>
          <w:p w:rsidR="00EA549D" w:rsidRPr="0093359D" w:rsidRDefault="00EA549D" w:rsidP="00EA549D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EA549D" w:rsidRPr="0093359D" w:rsidRDefault="00EA549D" w:rsidP="00EA549D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:rsidR="00EA549D" w:rsidRPr="0093359D" w:rsidRDefault="00EA549D" w:rsidP="00EA549D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4</w:t>
            </w:r>
          </w:p>
        </w:tc>
      </w:tr>
      <w:tr w:rsidR="00EA549D" w:rsidRPr="0093359D" w:rsidTr="00EA549D">
        <w:tc>
          <w:tcPr>
            <w:tcW w:w="534" w:type="dxa"/>
          </w:tcPr>
          <w:p w:rsidR="00EA549D" w:rsidRPr="0093359D" w:rsidRDefault="00EA549D" w:rsidP="00EA549D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EA549D" w:rsidRPr="0093359D" w:rsidRDefault="00EA549D" w:rsidP="00EA549D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100" w:type="dxa"/>
          </w:tcPr>
          <w:p w:rsidR="00EA549D" w:rsidRPr="0093359D" w:rsidRDefault="00EA549D" w:rsidP="00EA549D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2</w:t>
            </w:r>
          </w:p>
        </w:tc>
      </w:tr>
      <w:tr w:rsidR="00EA549D" w:rsidRPr="0093359D" w:rsidTr="00EA549D">
        <w:tc>
          <w:tcPr>
            <w:tcW w:w="8755" w:type="dxa"/>
            <w:gridSpan w:val="2"/>
          </w:tcPr>
          <w:p w:rsidR="00EA549D" w:rsidRPr="0093359D" w:rsidRDefault="00EA549D" w:rsidP="00EA549D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EA549D" w:rsidRPr="0093359D" w:rsidRDefault="00EA549D" w:rsidP="00EA549D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6</w:t>
            </w:r>
          </w:p>
        </w:tc>
      </w:tr>
    </w:tbl>
    <w:p w:rsidR="00EA549D" w:rsidRPr="0093359D" w:rsidRDefault="00EA549D" w:rsidP="00EA549D">
      <w:pPr>
        <w:ind w:firstLine="709"/>
        <w:rPr>
          <w:sz w:val="30"/>
        </w:rPr>
      </w:pPr>
    </w:p>
    <w:p w:rsidR="00EA549D" w:rsidRPr="0093359D" w:rsidRDefault="00EA549D" w:rsidP="00EA549D">
      <w:pPr>
        <w:ind w:firstLine="709"/>
        <w:rPr>
          <w:sz w:val="30"/>
        </w:rPr>
      </w:pPr>
    </w:p>
    <w:p w:rsidR="00EA549D" w:rsidRPr="0093359D" w:rsidRDefault="00EA549D" w:rsidP="00EA549D">
      <w:pPr>
        <w:ind w:firstLine="709"/>
        <w:rPr>
          <w:sz w:val="30"/>
        </w:rPr>
      </w:pPr>
    </w:p>
    <w:p w:rsidR="00EA549D" w:rsidRPr="0093359D" w:rsidRDefault="00EA549D" w:rsidP="00EA549D">
      <w:pPr>
        <w:ind w:firstLine="709"/>
        <w:rPr>
          <w:sz w:val="30"/>
        </w:rPr>
      </w:pPr>
    </w:p>
    <w:p w:rsidR="00EA549D" w:rsidRPr="0093359D" w:rsidRDefault="00EA549D" w:rsidP="00EA549D">
      <w:pPr>
        <w:ind w:firstLine="709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</w:p>
    <w:p w:rsidR="007407DF" w:rsidRPr="0093359D" w:rsidRDefault="007407DF">
      <w:pPr>
        <w:jc w:val="both"/>
        <w:rPr>
          <w:sz w:val="30"/>
        </w:rPr>
      </w:pPr>
      <w:r w:rsidRPr="0093359D">
        <w:rPr>
          <w:sz w:val="30"/>
        </w:rPr>
        <w:br w:type="page"/>
      </w:r>
    </w:p>
    <w:p w:rsidR="00955F5A" w:rsidRPr="0093359D" w:rsidRDefault="00710D46" w:rsidP="00955F5A">
      <w:pPr>
        <w:pStyle w:val="7"/>
        <w:spacing w:line="280" w:lineRule="exact"/>
        <w:ind w:firstLine="5670"/>
      </w:pPr>
      <w:r w:rsidRPr="0093359D">
        <w:lastRenderedPageBreak/>
        <w:t>Приложение 4</w:t>
      </w:r>
    </w:p>
    <w:p w:rsidR="00955F5A" w:rsidRPr="0093359D" w:rsidRDefault="00955F5A" w:rsidP="00955F5A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>к приказу Министра образования</w:t>
      </w:r>
    </w:p>
    <w:p w:rsidR="00955F5A" w:rsidRPr="0093359D" w:rsidRDefault="00955F5A" w:rsidP="00955F5A">
      <w:pPr>
        <w:pStyle w:val="8"/>
      </w:pPr>
      <w:r w:rsidRPr="0093359D">
        <w:t>Республики Беларусь</w:t>
      </w:r>
    </w:p>
    <w:p w:rsidR="00453384" w:rsidRPr="0093359D" w:rsidRDefault="00453384" w:rsidP="0045338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24.</w:t>
      </w:r>
      <w:r w:rsidRPr="0093359D">
        <w:rPr>
          <w:sz w:val="30"/>
          <w:lang w:val="be-BY"/>
        </w:rPr>
        <w:t xml:space="preserve"> 04.2020 № </w:t>
      </w:r>
      <w:r>
        <w:rPr>
          <w:sz w:val="30"/>
          <w:lang w:val="be-BY"/>
        </w:rPr>
        <w:t>314</w:t>
      </w:r>
      <w:r w:rsidRPr="0093359D">
        <w:rPr>
          <w:sz w:val="30"/>
          <w:lang w:val="be-BY"/>
        </w:rPr>
        <w:t xml:space="preserve"> </w:t>
      </w:r>
      <w:r w:rsidRPr="0093359D">
        <w:rPr>
          <w:sz w:val="30"/>
        </w:rPr>
        <w:t> </w:t>
      </w:r>
    </w:p>
    <w:p w:rsidR="00955F5A" w:rsidRPr="00453384" w:rsidRDefault="00955F5A" w:rsidP="00955F5A"/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>КОЛИЧЕСТВО МЕСТ</w:t>
      </w:r>
    </w:p>
    <w:p w:rsidR="00F72134" w:rsidRDefault="00F72134" w:rsidP="00F72134">
      <w:pPr>
        <w:pStyle w:val="9"/>
        <w:spacing w:line="280" w:lineRule="exact"/>
        <w:ind w:firstLine="0"/>
        <w:jc w:val="left"/>
      </w:pPr>
      <w:r w:rsidRPr="0093359D">
        <w:rPr>
          <w:szCs w:val="30"/>
        </w:rPr>
        <w:t xml:space="preserve">на условиях целевой подготовки специалистов </w:t>
      </w:r>
      <w:r w:rsidRPr="0093359D">
        <w:t xml:space="preserve">в 2020 году </w:t>
      </w: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 xml:space="preserve">для </w:t>
      </w:r>
      <w:r w:rsidRPr="0093359D">
        <w:rPr>
          <w:szCs w:val="30"/>
        </w:rPr>
        <w:t xml:space="preserve">получения высшего образования </w:t>
      </w:r>
      <w:r w:rsidRPr="0093359D">
        <w:rPr>
          <w:bCs/>
          <w:szCs w:val="30"/>
          <w:lang w:val="en-US"/>
        </w:rPr>
        <w:t>I</w:t>
      </w:r>
      <w:r w:rsidRPr="0093359D">
        <w:rPr>
          <w:bCs/>
          <w:szCs w:val="30"/>
        </w:rPr>
        <w:t xml:space="preserve"> ступени</w:t>
      </w:r>
      <w:r w:rsidRPr="0093359D">
        <w:t xml:space="preserve"> </w:t>
      </w:r>
    </w:p>
    <w:p w:rsidR="00955F5A" w:rsidRPr="0093359D" w:rsidRDefault="00955F5A" w:rsidP="00B660DD">
      <w:pPr>
        <w:spacing w:line="280" w:lineRule="exact"/>
        <w:rPr>
          <w:sz w:val="30"/>
        </w:rPr>
      </w:pPr>
      <w:r w:rsidRPr="0093359D">
        <w:rPr>
          <w:sz w:val="30"/>
        </w:rPr>
        <w:t>в Белорусском национальном техническом университете</w:t>
      </w:r>
    </w:p>
    <w:p w:rsidR="00955F5A" w:rsidRPr="0093359D" w:rsidRDefault="00955F5A" w:rsidP="00955F5A">
      <w:pPr>
        <w:spacing w:line="280" w:lineRule="exact"/>
        <w:ind w:firstLine="709"/>
        <w:jc w:val="center"/>
        <w:rPr>
          <w:sz w:val="30"/>
          <w:lang w:val="be-BY"/>
        </w:rPr>
      </w:pPr>
    </w:p>
    <w:p w:rsidR="00B840B3" w:rsidRPr="0093359D" w:rsidRDefault="00B840B3" w:rsidP="00B840B3">
      <w:pPr>
        <w:spacing w:line="280" w:lineRule="exact"/>
        <w:jc w:val="center"/>
        <w:rPr>
          <w:sz w:val="30"/>
        </w:rPr>
      </w:pPr>
    </w:p>
    <w:p w:rsidR="00B840B3" w:rsidRPr="0093359D" w:rsidRDefault="00B840B3" w:rsidP="00B840B3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>Специальность 1-36 10 01-03 ”Горные машины и оборудование</w:t>
      </w:r>
      <w:r w:rsidR="00105711" w:rsidRPr="0093359D">
        <w:rPr>
          <w:sz w:val="30"/>
        </w:rPr>
        <w:t xml:space="preserve"> (обогатительно-перерабатывающее производство)</w:t>
      </w:r>
      <w:r w:rsidRPr="0093359D">
        <w:rPr>
          <w:sz w:val="30"/>
        </w:rPr>
        <w:t>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8221"/>
        <w:gridCol w:w="1100"/>
      </w:tblGrid>
      <w:tr w:rsidR="00B840B3" w:rsidRPr="0093359D" w:rsidTr="002917E8">
        <w:tc>
          <w:tcPr>
            <w:tcW w:w="626" w:type="dxa"/>
            <w:vAlign w:val="center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B840B3" w:rsidRPr="0093359D" w:rsidTr="002917E8">
        <w:tc>
          <w:tcPr>
            <w:tcW w:w="626" w:type="dxa"/>
          </w:tcPr>
          <w:p w:rsidR="00B840B3" w:rsidRPr="0093359D" w:rsidRDefault="00B840B3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B840B3" w:rsidRPr="0093359D" w:rsidRDefault="00B840B3" w:rsidP="002917E8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</w:rPr>
              <w:t>Иностранное общество с ограниченной ответственностью ˮСлавкалий“</w:t>
            </w:r>
          </w:p>
        </w:tc>
        <w:tc>
          <w:tcPr>
            <w:tcW w:w="1100" w:type="dxa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A80CE1" w:rsidRPr="0093359D" w:rsidRDefault="00A80CE1" w:rsidP="005C475C">
      <w:pPr>
        <w:spacing w:line="280" w:lineRule="exact"/>
        <w:jc w:val="center"/>
        <w:rPr>
          <w:sz w:val="30"/>
        </w:rPr>
      </w:pPr>
    </w:p>
    <w:p w:rsidR="00105711" w:rsidRPr="0093359D" w:rsidRDefault="00105711" w:rsidP="00105711">
      <w:pPr>
        <w:spacing w:line="280" w:lineRule="exact"/>
        <w:jc w:val="center"/>
        <w:rPr>
          <w:sz w:val="30"/>
        </w:rPr>
      </w:pPr>
    </w:p>
    <w:p w:rsidR="00105711" w:rsidRPr="0093359D" w:rsidRDefault="00105711" w:rsidP="00105711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>Специальность 1-36 10 01-05 ”Горные машины и оборудование (электромеханика)“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8221"/>
        <w:gridCol w:w="1100"/>
      </w:tblGrid>
      <w:tr w:rsidR="00105711" w:rsidRPr="0093359D" w:rsidTr="002917E8">
        <w:tc>
          <w:tcPr>
            <w:tcW w:w="626" w:type="dxa"/>
            <w:vAlign w:val="center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105711" w:rsidRPr="0093359D" w:rsidTr="002917E8">
        <w:tc>
          <w:tcPr>
            <w:tcW w:w="626" w:type="dxa"/>
          </w:tcPr>
          <w:p w:rsidR="00105711" w:rsidRPr="0093359D" w:rsidRDefault="00105711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105711" w:rsidRPr="0093359D" w:rsidRDefault="00105711" w:rsidP="002917E8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</w:rPr>
              <w:t>Иностранное общество с ограниченной ответственностью ˮСлавкалий“</w:t>
            </w:r>
          </w:p>
        </w:tc>
        <w:tc>
          <w:tcPr>
            <w:tcW w:w="1100" w:type="dxa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B840B3" w:rsidRPr="0093359D" w:rsidRDefault="00B840B3" w:rsidP="005C475C">
      <w:pPr>
        <w:spacing w:line="280" w:lineRule="exact"/>
        <w:jc w:val="center"/>
        <w:rPr>
          <w:sz w:val="30"/>
        </w:rPr>
      </w:pPr>
    </w:p>
    <w:p w:rsidR="005C475C" w:rsidRPr="0093359D" w:rsidRDefault="005C475C" w:rsidP="005C475C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 xml:space="preserve">Специальность 1-43 01 </w:t>
      </w:r>
      <w:proofErr w:type="spellStart"/>
      <w:r w:rsidRPr="0093359D">
        <w:rPr>
          <w:sz w:val="30"/>
        </w:rPr>
        <w:t>01</w:t>
      </w:r>
      <w:proofErr w:type="spellEnd"/>
      <w:r w:rsidRPr="0093359D">
        <w:rPr>
          <w:sz w:val="30"/>
        </w:rPr>
        <w:t xml:space="preserve"> ”Электрические станции“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8221"/>
        <w:gridCol w:w="1100"/>
      </w:tblGrid>
      <w:tr w:rsidR="005C475C" w:rsidRPr="0093359D" w:rsidTr="00FE501F">
        <w:tc>
          <w:tcPr>
            <w:tcW w:w="626" w:type="dxa"/>
            <w:vAlign w:val="center"/>
          </w:tcPr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5C475C" w:rsidRPr="0093359D" w:rsidTr="00FE501F">
        <w:tc>
          <w:tcPr>
            <w:tcW w:w="626" w:type="dxa"/>
          </w:tcPr>
          <w:p w:rsidR="005C475C" w:rsidRPr="0093359D" w:rsidRDefault="005C475C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5C475C" w:rsidRPr="0093359D" w:rsidRDefault="005C475C" w:rsidP="00404E57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 xml:space="preserve">Филиал </w:t>
            </w:r>
            <w:r w:rsidR="000C1CD2" w:rsidRPr="0093359D">
              <w:rPr>
                <w:sz w:val="30"/>
                <w:szCs w:val="30"/>
              </w:rPr>
              <w:t>”</w:t>
            </w:r>
            <w:proofErr w:type="spellStart"/>
            <w:r w:rsidR="000C1CD2" w:rsidRPr="0093359D">
              <w:rPr>
                <w:sz w:val="30"/>
                <w:szCs w:val="30"/>
              </w:rPr>
              <w:t>Глубокские</w:t>
            </w:r>
            <w:proofErr w:type="spellEnd"/>
            <w:r w:rsidR="000C1CD2" w:rsidRPr="0093359D">
              <w:rPr>
                <w:sz w:val="30"/>
                <w:szCs w:val="30"/>
              </w:rPr>
              <w:t xml:space="preserve"> электрические сети“ РУП ”</w:t>
            </w:r>
            <w:proofErr w:type="spellStart"/>
            <w:r w:rsidR="000C1CD2" w:rsidRPr="0093359D">
              <w:rPr>
                <w:sz w:val="30"/>
                <w:szCs w:val="30"/>
              </w:rPr>
              <w:t>Витебскэнерго</w:t>
            </w:r>
            <w:proofErr w:type="spellEnd"/>
            <w:r w:rsidR="000C1CD2" w:rsidRPr="0093359D">
              <w:rPr>
                <w:sz w:val="30"/>
                <w:szCs w:val="30"/>
              </w:rPr>
              <w:t>“, г. Глубокое, Витебская область</w:t>
            </w:r>
          </w:p>
        </w:tc>
        <w:tc>
          <w:tcPr>
            <w:tcW w:w="1100" w:type="dxa"/>
          </w:tcPr>
          <w:p w:rsidR="005C475C" w:rsidRPr="0093359D" w:rsidRDefault="005C475C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0C1CD2" w:rsidRPr="0093359D" w:rsidRDefault="000C1CD2" w:rsidP="005C475C">
      <w:pPr>
        <w:spacing w:line="280" w:lineRule="exact"/>
        <w:jc w:val="center"/>
        <w:rPr>
          <w:sz w:val="30"/>
        </w:rPr>
      </w:pPr>
    </w:p>
    <w:p w:rsidR="005C475C" w:rsidRPr="0093359D" w:rsidRDefault="005C475C" w:rsidP="005C475C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>Специальность 1-43 01 02 ”Электроэнергетические системы и сети“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8221"/>
        <w:gridCol w:w="1100"/>
      </w:tblGrid>
      <w:tr w:rsidR="005C475C" w:rsidRPr="0093359D" w:rsidTr="00FE501F">
        <w:tc>
          <w:tcPr>
            <w:tcW w:w="626" w:type="dxa"/>
            <w:vAlign w:val="center"/>
          </w:tcPr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5C475C" w:rsidRPr="0093359D" w:rsidRDefault="005C475C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5C475C" w:rsidRPr="0093359D" w:rsidTr="00FE501F">
        <w:tc>
          <w:tcPr>
            <w:tcW w:w="626" w:type="dxa"/>
          </w:tcPr>
          <w:p w:rsidR="005C475C" w:rsidRPr="0093359D" w:rsidRDefault="005C475C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5C475C" w:rsidRPr="0093359D" w:rsidRDefault="005C475C" w:rsidP="000C1CD2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”Г</w:t>
            </w:r>
            <w:r w:rsidR="000C1CD2" w:rsidRPr="0093359D">
              <w:rPr>
                <w:sz w:val="30"/>
                <w:szCs w:val="30"/>
              </w:rPr>
              <w:t>родненские</w:t>
            </w:r>
            <w:r w:rsidRPr="0093359D">
              <w:rPr>
                <w:sz w:val="30"/>
                <w:szCs w:val="30"/>
              </w:rPr>
              <w:t xml:space="preserve"> электрические сети“ РУП ”</w:t>
            </w:r>
            <w:proofErr w:type="spellStart"/>
            <w:r w:rsidR="000C1CD2" w:rsidRPr="0093359D">
              <w:rPr>
                <w:sz w:val="30"/>
                <w:szCs w:val="30"/>
              </w:rPr>
              <w:t>Гродно</w:t>
            </w:r>
            <w:r w:rsidRPr="0093359D">
              <w:rPr>
                <w:sz w:val="30"/>
                <w:szCs w:val="30"/>
              </w:rPr>
              <w:t>энерго</w:t>
            </w:r>
            <w:proofErr w:type="spellEnd"/>
            <w:r w:rsidRPr="0093359D">
              <w:rPr>
                <w:sz w:val="30"/>
                <w:szCs w:val="30"/>
              </w:rPr>
              <w:t>“, г.</w:t>
            </w:r>
            <w:r w:rsidR="000C1CD2" w:rsidRPr="0093359D">
              <w:rPr>
                <w:sz w:val="30"/>
                <w:szCs w:val="30"/>
              </w:rPr>
              <w:t>п</w:t>
            </w:r>
            <w:proofErr w:type="gramStart"/>
            <w:r w:rsidR="000C1CD2" w:rsidRPr="0093359D">
              <w:rPr>
                <w:sz w:val="30"/>
                <w:szCs w:val="30"/>
              </w:rPr>
              <w:t>.Б</w:t>
            </w:r>
            <w:proofErr w:type="gramEnd"/>
            <w:r w:rsidR="000C1CD2" w:rsidRPr="0093359D">
              <w:rPr>
                <w:sz w:val="30"/>
                <w:szCs w:val="30"/>
              </w:rPr>
              <w:t>ольшая Берестовица, Гродненская</w:t>
            </w:r>
            <w:r w:rsidRPr="0093359D">
              <w:rPr>
                <w:sz w:val="30"/>
                <w:szCs w:val="30"/>
              </w:rPr>
              <w:t xml:space="preserve"> область</w:t>
            </w:r>
          </w:p>
        </w:tc>
        <w:tc>
          <w:tcPr>
            <w:tcW w:w="1100" w:type="dxa"/>
          </w:tcPr>
          <w:p w:rsidR="005C475C" w:rsidRPr="0093359D" w:rsidRDefault="005C475C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  <w:tr w:rsidR="005C475C" w:rsidRPr="0093359D" w:rsidTr="00FE501F">
        <w:tc>
          <w:tcPr>
            <w:tcW w:w="626" w:type="dxa"/>
          </w:tcPr>
          <w:p w:rsidR="005C475C" w:rsidRPr="0093359D" w:rsidRDefault="000C1CD2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5C475C" w:rsidRPr="0093359D" w:rsidRDefault="000C1CD2" w:rsidP="005C475C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</w:t>
            </w:r>
            <w:proofErr w:type="spellStart"/>
            <w:r w:rsidRPr="0093359D">
              <w:rPr>
                <w:sz w:val="30"/>
                <w:szCs w:val="30"/>
              </w:rPr>
              <w:t>Ошмянские</w:t>
            </w:r>
            <w:proofErr w:type="spellEnd"/>
            <w:r w:rsidRPr="0093359D">
              <w:rPr>
                <w:sz w:val="30"/>
                <w:szCs w:val="30"/>
              </w:rPr>
              <w:t xml:space="preserve"> электрические сети“ РУП ”</w:t>
            </w:r>
            <w:proofErr w:type="spellStart"/>
            <w:r w:rsidRPr="0093359D">
              <w:rPr>
                <w:sz w:val="30"/>
                <w:szCs w:val="30"/>
              </w:rPr>
              <w:t>Гродноэнерго</w:t>
            </w:r>
            <w:proofErr w:type="spellEnd"/>
            <w:r w:rsidRPr="0093359D">
              <w:rPr>
                <w:sz w:val="30"/>
                <w:szCs w:val="30"/>
              </w:rPr>
              <w:t>“, г. Островец, Гродненская область</w:t>
            </w:r>
          </w:p>
        </w:tc>
        <w:tc>
          <w:tcPr>
            <w:tcW w:w="1100" w:type="dxa"/>
          </w:tcPr>
          <w:p w:rsidR="005C475C" w:rsidRPr="0093359D" w:rsidRDefault="0059667E" w:rsidP="00FE501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C475C" w:rsidRPr="0093359D" w:rsidTr="00FE501F">
        <w:tc>
          <w:tcPr>
            <w:tcW w:w="626" w:type="dxa"/>
          </w:tcPr>
          <w:p w:rsidR="005C475C" w:rsidRPr="0093359D" w:rsidRDefault="00B840B3" w:rsidP="005C475C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5C475C" w:rsidRPr="0093359D" w:rsidRDefault="00F8605E" w:rsidP="00F8605E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</w:t>
            </w:r>
            <w:proofErr w:type="spellStart"/>
            <w:r w:rsidRPr="0093359D">
              <w:rPr>
                <w:sz w:val="30"/>
                <w:szCs w:val="30"/>
              </w:rPr>
              <w:t>Ошмянские</w:t>
            </w:r>
            <w:proofErr w:type="spellEnd"/>
            <w:r w:rsidRPr="0093359D">
              <w:rPr>
                <w:sz w:val="30"/>
                <w:szCs w:val="30"/>
              </w:rPr>
              <w:t xml:space="preserve"> электрические сети“ РУП ”</w:t>
            </w:r>
            <w:proofErr w:type="spellStart"/>
            <w:r w:rsidRPr="0093359D">
              <w:rPr>
                <w:sz w:val="30"/>
                <w:szCs w:val="30"/>
              </w:rPr>
              <w:t>Гродноэнерго</w:t>
            </w:r>
            <w:proofErr w:type="spellEnd"/>
            <w:r w:rsidRPr="0093359D">
              <w:rPr>
                <w:sz w:val="30"/>
                <w:szCs w:val="30"/>
              </w:rPr>
              <w:t>“, г. Ошмяны, Гродненская область</w:t>
            </w:r>
          </w:p>
        </w:tc>
        <w:tc>
          <w:tcPr>
            <w:tcW w:w="1100" w:type="dxa"/>
          </w:tcPr>
          <w:p w:rsidR="005C475C" w:rsidRPr="0093359D" w:rsidRDefault="00F8605E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2</w:t>
            </w:r>
          </w:p>
        </w:tc>
      </w:tr>
      <w:tr w:rsidR="00A80CE1" w:rsidRPr="0093359D" w:rsidTr="00FE501F">
        <w:tc>
          <w:tcPr>
            <w:tcW w:w="626" w:type="dxa"/>
          </w:tcPr>
          <w:p w:rsidR="00A80CE1" w:rsidRPr="0093359D" w:rsidRDefault="00B840B3" w:rsidP="009E056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lastRenderedPageBreak/>
              <w:t>4.</w:t>
            </w:r>
          </w:p>
        </w:tc>
        <w:tc>
          <w:tcPr>
            <w:tcW w:w="8221" w:type="dxa"/>
          </w:tcPr>
          <w:p w:rsidR="00A80CE1" w:rsidRPr="0093359D" w:rsidRDefault="00F8605E" w:rsidP="00F8605E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</w:t>
            </w:r>
            <w:proofErr w:type="spellStart"/>
            <w:r w:rsidRPr="0093359D">
              <w:rPr>
                <w:sz w:val="30"/>
                <w:szCs w:val="30"/>
              </w:rPr>
              <w:t>Лидские</w:t>
            </w:r>
            <w:proofErr w:type="spellEnd"/>
            <w:r w:rsidRPr="0093359D">
              <w:rPr>
                <w:sz w:val="30"/>
                <w:szCs w:val="30"/>
              </w:rPr>
              <w:t xml:space="preserve"> электрические сети“ РУП ”</w:t>
            </w:r>
            <w:proofErr w:type="spellStart"/>
            <w:r w:rsidRPr="0093359D">
              <w:rPr>
                <w:sz w:val="30"/>
                <w:szCs w:val="30"/>
              </w:rPr>
              <w:t>Гродноэнерго</w:t>
            </w:r>
            <w:proofErr w:type="spellEnd"/>
            <w:r w:rsidRPr="0093359D">
              <w:rPr>
                <w:sz w:val="30"/>
                <w:szCs w:val="30"/>
              </w:rPr>
              <w:t>“, г.п</w:t>
            </w:r>
            <w:proofErr w:type="gramStart"/>
            <w:r w:rsidRPr="0093359D">
              <w:rPr>
                <w:sz w:val="30"/>
                <w:szCs w:val="30"/>
              </w:rPr>
              <w:t>.К</w:t>
            </w:r>
            <w:proofErr w:type="gramEnd"/>
            <w:r w:rsidRPr="0093359D">
              <w:rPr>
                <w:sz w:val="30"/>
                <w:szCs w:val="30"/>
              </w:rPr>
              <w:t>ореличи, Гродненская область</w:t>
            </w:r>
          </w:p>
        </w:tc>
        <w:tc>
          <w:tcPr>
            <w:tcW w:w="1100" w:type="dxa"/>
          </w:tcPr>
          <w:p w:rsidR="00A80CE1" w:rsidRPr="0093359D" w:rsidRDefault="00F8605E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  <w:tr w:rsidR="00A80CE1" w:rsidRPr="0093359D" w:rsidTr="00FE501F">
        <w:tc>
          <w:tcPr>
            <w:tcW w:w="626" w:type="dxa"/>
          </w:tcPr>
          <w:p w:rsidR="00A80CE1" w:rsidRPr="0093359D" w:rsidRDefault="00A80CE1" w:rsidP="009E056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5.</w:t>
            </w:r>
          </w:p>
        </w:tc>
        <w:tc>
          <w:tcPr>
            <w:tcW w:w="8221" w:type="dxa"/>
          </w:tcPr>
          <w:p w:rsidR="00A80CE1" w:rsidRPr="0093359D" w:rsidRDefault="00F8605E" w:rsidP="0016742C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</w:t>
            </w:r>
            <w:proofErr w:type="spellStart"/>
            <w:r w:rsidRPr="0093359D">
              <w:rPr>
                <w:sz w:val="30"/>
                <w:szCs w:val="30"/>
              </w:rPr>
              <w:t>Барановичские</w:t>
            </w:r>
            <w:proofErr w:type="spellEnd"/>
            <w:r w:rsidRPr="0093359D">
              <w:rPr>
                <w:sz w:val="30"/>
                <w:szCs w:val="30"/>
              </w:rPr>
              <w:t xml:space="preserve"> электрические сети“ РУП ”</w:t>
            </w:r>
            <w:proofErr w:type="spellStart"/>
            <w:r w:rsidRPr="0093359D">
              <w:rPr>
                <w:sz w:val="30"/>
                <w:szCs w:val="30"/>
              </w:rPr>
              <w:t>Брестэнерго</w:t>
            </w:r>
            <w:proofErr w:type="spellEnd"/>
            <w:r w:rsidRPr="0093359D">
              <w:rPr>
                <w:sz w:val="30"/>
                <w:szCs w:val="30"/>
              </w:rPr>
              <w:t xml:space="preserve">“, </w:t>
            </w:r>
            <w:proofErr w:type="spellStart"/>
            <w:r w:rsidRPr="0093359D">
              <w:rPr>
                <w:sz w:val="30"/>
                <w:szCs w:val="30"/>
              </w:rPr>
              <w:t>а.г</w:t>
            </w:r>
            <w:proofErr w:type="gramStart"/>
            <w:r w:rsidRPr="0093359D">
              <w:rPr>
                <w:sz w:val="30"/>
                <w:szCs w:val="30"/>
              </w:rPr>
              <w:t>.Д</w:t>
            </w:r>
            <w:proofErr w:type="gramEnd"/>
            <w:r w:rsidRPr="0093359D">
              <w:rPr>
                <w:sz w:val="30"/>
                <w:szCs w:val="30"/>
              </w:rPr>
              <w:t>оманово</w:t>
            </w:r>
            <w:proofErr w:type="spellEnd"/>
            <w:r w:rsidRPr="0093359D">
              <w:rPr>
                <w:sz w:val="30"/>
                <w:szCs w:val="30"/>
              </w:rPr>
              <w:t>, Брестск</w:t>
            </w:r>
            <w:r w:rsidR="0016742C">
              <w:rPr>
                <w:sz w:val="30"/>
                <w:szCs w:val="30"/>
              </w:rPr>
              <w:t>ая</w:t>
            </w:r>
            <w:r w:rsidRPr="0093359D">
              <w:rPr>
                <w:sz w:val="30"/>
                <w:szCs w:val="30"/>
              </w:rPr>
              <w:t xml:space="preserve"> область</w:t>
            </w:r>
          </w:p>
        </w:tc>
        <w:tc>
          <w:tcPr>
            <w:tcW w:w="1100" w:type="dxa"/>
          </w:tcPr>
          <w:p w:rsidR="00A80CE1" w:rsidRPr="0093359D" w:rsidRDefault="00A80CE1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  <w:tr w:rsidR="00A80CE1" w:rsidRPr="0093359D" w:rsidTr="00FE501F">
        <w:tc>
          <w:tcPr>
            <w:tcW w:w="626" w:type="dxa"/>
          </w:tcPr>
          <w:p w:rsidR="00A80CE1" w:rsidRPr="0093359D" w:rsidRDefault="00A80CE1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6</w:t>
            </w:r>
          </w:p>
        </w:tc>
        <w:tc>
          <w:tcPr>
            <w:tcW w:w="8221" w:type="dxa"/>
          </w:tcPr>
          <w:p w:rsidR="00A80CE1" w:rsidRPr="0093359D" w:rsidRDefault="00A80CE1" w:rsidP="00F8605E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</w:t>
            </w:r>
            <w:proofErr w:type="spellStart"/>
            <w:r w:rsidR="00F8605E" w:rsidRPr="0093359D">
              <w:rPr>
                <w:sz w:val="30"/>
                <w:szCs w:val="30"/>
              </w:rPr>
              <w:t>Глубокские</w:t>
            </w:r>
            <w:proofErr w:type="spellEnd"/>
            <w:r w:rsidRPr="0093359D">
              <w:rPr>
                <w:sz w:val="30"/>
                <w:szCs w:val="30"/>
              </w:rPr>
              <w:t xml:space="preserve"> электрические сети“ РУП ”</w:t>
            </w:r>
            <w:proofErr w:type="spellStart"/>
            <w:r w:rsidR="00F8605E" w:rsidRPr="0093359D">
              <w:rPr>
                <w:sz w:val="30"/>
                <w:szCs w:val="30"/>
              </w:rPr>
              <w:t>Витебск</w:t>
            </w:r>
            <w:r w:rsidRPr="0093359D">
              <w:rPr>
                <w:sz w:val="30"/>
                <w:szCs w:val="30"/>
              </w:rPr>
              <w:t>энерго</w:t>
            </w:r>
            <w:proofErr w:type="spellEnd"/>
            <w:r w:rsidRPr="0093359D">
              <w:rPr>
                <w:sz w:val="30"/>
                <w:szCs w:val="30"/>
              </w:rPr>
              <w:t xml:space="preserve">“, г. </w:t>
            </w:r>
            <w:r w:rsidR="00F8605E" w:rsidRPr="0093359D">
              <w:rPr>
                <w:sz w:val="30"/>
                <w:szCs w:val="30"/>
              </w:rPr>
              <w:t>Браслав,</w:t>
            </w:r>
            <w:r w:rsidRPr="0093359D">
              <w:rPr>
                <w:sz w:val="30"/>
                <w:szCs w:val="30"/>
              </w:rPr>
              <w:t xml:space="preserve"> </w:t>
            </w:r>
            <w:r w:rsidR="00F8605E" w:rsidRPr="0093359D">
              <w:rPr>
                <w:sz w:val="30"/>
                <w:szCs w:val="30"/>
              </w:rPr>
              <w:t>Витебская</w:t>
            </w:r>
            <w:r w:rsidRPr="0093359D">
              <w:rPr>
                <w:sz w:val="30"/>
                <w:szCs w:val="30"/>
              </w:rPr>
              <w:t xml:space="preserve"> область</w:t>
            </w:r>
          </w:p>
        </w:tc>
        <w:tc>
          <w:tcPr>
            <w:tcW w:w="1100" w:type="dxa"/>
          </w:tcPr>
          <w:p w:rsidR="00A80CE1" w:rsidRPr="0093359D" w:rsidRDefault="00F8605E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  <w:tr w:rsidR="00F8605E" w:rsidRPr="0093359D" w:rsidTr="00FE501F">
        <w:tc>
          <w:tcPr>
            <w:tcW w:w="626" w:type="dxa"/>
          </w:tcPr>
          <w:p w:rsidR="00F8605E" w:rsidRPr="0093359D" w:rsidRDefault="00F8605E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7.</w:t>
            </w:r>
          </w:p>
        </w:tc>
        <w:tc>
          <w:tcPr>
            <w:tcW w:w="8221" w:type="dxa"/>
          </w:tcPr>
          <w:p w:rsidR="00F8605E" w:rsidRPr="0093359D" w:rsidRDefault="00F8605E" w:rsidP="00F8605E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”Полоцкие электрические сети“ РУП ”</w:t>
            </w:r>
            <w:proofErr w:type="spellStart"/>
            <w:r w:rsidRPr="0093359D">
              <w:rPr>
                <w:sz w:val="30"/>
                <w:szCs w:val="30"/>
              </w:rPr>
              <w:t>Витебскэнерго</w:t>
            </w:r>
            <w:proofErr w:type="spellEnd"/>
            <w:r w:rsidRPr="0093359D">
              <w:rPr>
                <w:sz w:val="30"/>
                <w:szCs w:val="30"/>
              </w:rPr>
              <w:t>“, г. Ушачи, Витебская область</w:t>
            </w:r>
          </w:p>
        </w:tc>
        <w:tc>
          <w:tcPr>
            <w:tcW w:w="1100" w:type="dxa"/>
          </w:tcPr>
          <w:p w:rsidR="00F8605E" w:rsidRPr="0093359D" w:rsidRDefault="00F8605E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  <w:tr w:rsidR="00F8605E" w:rsidRPr="0093359D" w:rsidTr="00FE501F">
        <w:tc>
          <w:tcPr>
            <w:tcW w:w="626" w:type="dxa"/>
          </w:tcPr>
          <w:p w:rsidR="00F8605E" w:rsidRPr="0093359D" w:rsidRDefault="00F8605E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8.</w:t>
            </w:r>
          </w:p>
        </w:tc>
        <w:tc>
          <w:tcPr>
            <w:tcW w:w="8221" w:type="dxa"/>
          </w:tcPr>
          <w:p w:rsidR="00F8605E" w:rsidRPr="0093359D" w:rsidRDefault="00F8605E" w:rsidP="00F8605E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”Полоцкие электрические сети“ РУП ”</w:t>
            </w:r>
            <w:proofErr w:type="spellStart"/>
            <w:r w:rsidRPr="0093359D">
              <w:rPr>
                <w:sz w:val="30"/>
                <w:szCs w:val="30"/>
              </w:rPr>
              <w:t>Витебскэнерго</w:t>
            </w:r>
            <w:proofErr w:type="spellEnd"/>
            <w:r w:rsidRPr="0093359D">
              <w:rPr>
                <w:sz w:val="30"/>
                <w:szCs w:val="30"/>
              </w:rPr>
              <w:t>“, г. Россоны, Витебская область</w:t>
            </w:r>
          </w:p>
        </w:tc>
        <w:tc>
          <w:tcPr>
            <w:tcW w:w="1100" w:type="dxa"/>
          </w:tcPr>
          <w:p w:rsidR="00F8605E" w:rsidRPr="0093359D" w:rsidRDefault="00F8605E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  <w:tr w:rsidR="0059667E" w:rsidRPr="0093359D" w:rsidTr="00FE501F">
        <w:tc>
          <w:tcPr>
            <w:tcW w:w="626" w:type="dxa"/>
          </w:tcPr>
          <w:p w:rsidR="0059667E" w:rsidRPr="0093359D" w:rsidRDefault="0059667E" w:rsidP="00FE501F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9.</w:t>
            </w:r>
          </w:p>
        </w:tc>
        <w:tc>
          <w:tcPr>
            <w:tcW w:w="8221" w:type="dxa"/>
          </w:tcPr>
          <w:p w:rsidR="0059667E" w:rsidRPr="0093359D" w:rsidRDefault="0059667E" w:rsidP="0059667E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</w:t>
            </w:r>
            <w:r>
              <w:rPr>
                <w:sz w:val="30"/>
                <w:szCs w:val="30"/>
              </w:rPr>
              <w:t>Брестские</w:t>
            </w:r>
            <w:r w:rsidRPr="0093359D">
              <w:rPr>
                <w:sz w:val="30"/>
                <w:szCs w:val="30"/>
              </w:rPr>
              <w:t xml:space="preserve"> электриче</w:t>
            </w:r>
            <w:r>
              <w:rPr>
                <w:sz w:val="30"/>
                <w:szCs w:val="30"/>
              </w:rPr>
              <w:t>ские сети“ РУП ”</w:t>
            </w:r>
            <w:proofErr w:type="spellStart"/>
            <w:r>
              <w:rPr>
                <w:sz w:val="30"/>
                <w:szCs w:val="30"/>
              </w:rPr>
              <w:t>Брестэнерго</w:t>
            </w:r>
            <w:proofErr w:type="spellEnd"/>
            <w:r>
              <w:rPr>
                <w:sz w:val="30"/>
                <w:szCs w:val="30"/>
              </w:rPr>
              <w:t xml:space="preserve">“, </w:t>
            </w:r>
            <w:proofErr w:type="spellStart"/>
            <w:r w:rsidRPr="0093359D">
              <w:rPr>
                <w:sz w:val="30"/>
                <w:szCs w:val="30"/>
              </w:rPr>
              <w:t>г</w:t>
            </w:r>
            <w:proofErr w:type="gramStart"/>
            <w:r w:rsidRPr="0093359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М</w:t>
            </w:r>
            <w:proofErr w:type="gramEnd"/>
            <w:r>
              <w:rPr>
                <w:sz w:val="30"/>
                <w:szCs w:val="30"/>
              </w:rPr>
              <w:t>алорита</w:t>
            </w:r>
            <w:proofErr w:type="spellEnd"/>
            <w:r w:rsidRPr="0093359D">
              <w:rPr>
                <w:sz w:val="30"/>
                <w:szCs w:val="30"/>
              </w:rPr>
              <w:t>, Брестск</w:t>
            </w:r>
            <w:r>
              <w:rPr>
                <w:sz w:val="30"/>
                <w:szCs w:val="30"/>
              </w:rPr>
              <w:t>ая</w:t>
            </w:r>
            <w:r w:rsidRPr="0093359D">
              <w:rPr>
                <w:sz w:val="30"/>
                <w:szCs w:val="30"/>
              </w:rPr>
              <w:t xml:space="preserve"> область</w:t>
            </w:r>
          </w:p>
        </w:tc>
        <w:tc>
          <w:tcPr>
            <w:tcW w:w="1100" w:type="dxa"/>
          </w:tcPr>
          <w:p w:rsidR="0059667E" w:rsidRPr="0093359D" w:rsidRDefault="0059667E" w:rsidP="002917E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59667E" w:rsidRPr="0093359D" w:rsidTr="00FE501F">
        <w:tc>
          <w:tcPr>
            <w:tcW w:w="626" w:type="dxa"/>
          </w:tcPr>
          <w:p w:rsidR="0059667E" w:rsidRDefault="0059667E" w:rsidP="00FE501F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10.</w:t>
            </w:r>
          </w:p>
        </w:tc>
        <w:tc>
          <w:tcPr>
            <w:tcW w:w="8221" w:type="dxa"/>
          </w:tcPr>
          <w:p w:rsidR="0059667E" w:rsidRPr="0093359D" w:rsidRDefault="0059667E" w:rsidP="0059667E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</w:t>
            </w:r>
            <w:proofErr w:type="spellStart"/>
            <w:r w:rsidRPr="0093359D">
              <w:rPr>
                <w:sz w:val="30"/>
                <w:szCs w:val="30"/>
              </w:rPr>
              <w:t>Глубокские</w:t>
            </w:r>
            <w:proofErr w:type="spellEnd"/>
            <w:r w:rsidRPr="0093359D">
              <w:rPr>
                <w:sz w:val="30"/>
                <w:szCs w:val="30"/>
              </w:rPr>
              <w:t xml:space="preserve"> электрические сети“ РУП ”</w:t>
            </w:r>
            <w:proofErr w:type="spellStart"/>
            <w:r w:rsidRPr="0093359D">
              <w:rPr>
                <w:sz w:val="30"/>
                <w:szCs w:val="30"/>
              </w:rPr>
              <w:t>Витебскэнерго</w:t>
            </w:r>
            <w:proofErr w:type="spellEnd"/>
            <w:r w:rsidRPr="0093359D">
              <w:rPr>
                <w:sz w:val="30"/>
                <w:szCs w:val="30"/>
              </w:rPr>
              <w:t xml:space="preserve">“, г. </w:t>
            </w:r>
            <w:proofErr w:type="spellStart"/>
            <w:r>
              <w:rPr>
                <w:sz w:val="30"/>
                <w:szCs w:val="30"/>
              </w:rPr>
              <w:t>Поставы</w:t>
            </w:r>
            <w:proofErr w:type="spellEnd"/>
            <w:r w:rsidRPr="0093359D">
              <w:rPr>
                <w:sz w:val="30"/>
                <w:szCs w:val="30"/>
              </w:rPr>
              <w:t>, Витебская область</w:t>
            </w:r>
          </w:p>
        </w:tc>
        <w:tc>
          <w:tcPr>
            <w:tcW w:w="1100" w:type="dxa"/>
          </w:tcPr>
          <w:p w:rsidR="0059667E" w:rsidRDefault="0059667E" w:rsidP="002917E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F8605E" w:rsidRPr="0093359D" w:rsidTr="00FE501F">
        <w:tc>
          <w:tcPr>
            <w:tcW w:w="8847" w:type="dxa"/>
            <w:gridSpan w:val="2"/>
          </w:tcPr>
          <w:p w:rsidR="00F8605E" w:rsidRPr="0093359D" w:rsidRDefault="00F8605E" w:rsidP="00FE501F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F8605E" w:rsidRPr="0093359D" w:rsidRDefault="00D312D3" w:rsidP="00FE501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</w:tr>
    </w:tbl>
    <w:p w:rsidR="00F8605E" w:rsidRPr="0093359D" w:rsidRDefault="00F8605E" w:rsidP="00955F5A">
      <w:pPr>
        <w:spacing w:line="280" w:lineRule="exact"/>
        <w:jc w:val="center"/>
        <w:rPr>
          <w:sz w:val="30"/>
        </w:rPr>
      </w:pPr>
    </w:p>
    <w:p w:rsidR="00F8605E" w:rsidRPr="0093359D" w:rsidRDefault="00F8605E" w:rsidP="00F8605E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>Специальность 1-43 01 03 ”Электроснабжение“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8221"/>
        <w:gridCol w:w="1100"/>
      </w:tblGrid>
      <w:tr w:rsidR="00F8605E" w:rsidRPr="0093359D" w:rsidTr="002917E8">
        <w:tc>
          <w:tcPr>
            <w:tcW w:w="626" w:type="dxa"/>
            <w:vAlign w:val="center"/>
          </w:tcPr>
          <w:p w:rsidR="00F8605E" w:rsidRPr="0093359D" w:rsidRDefault="00F8605E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F8605E" w:rsidRPr="0093359D" w:rsidRDefault="00F8605E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F8605E" w:rsidRPr="0093359D" w:rsidRDefault="00F8605E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F8605E" w:rsidRPr="0093359D" w:rsidRDefault="00F8605E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F8605E" w:rsidRPr="0093359D" w:rsidRDefault="00F8605E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F8605E" w:rsidRPr="0093359D" w:rsidRDefault="00F8605E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F8605E" w:rsidRPr="0093359D" w:rsidTr="002917E8">
        <w:tc>
          <w:tcPr>
            <w:tcW w:w="626" w:type="dxa"/>
          </w:tcPr>
          <w:p w:rsidR="00F8605E" w:rsidRPr="0093359D" w:rsidRDefault="00F8605E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F8605E" w:rsidRPr="0093359D" w:rsidRDefault="00F8605E" w:rsidP="00B840B3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</w:t>
            </w:r>
            <w:r w:rsidR="00B840B3" w:rsidRPr="0093359D">
              <w:rPr>
                <w:sz w:val="30"/>
                <w:szCs w:val="30"/>
              </w:rPr>
              <w:t>Слуцкие</w:t>
            </w:r>
            <w:r w:rsidRPr="0093359D">
              <w:rPr>
                <w:sz w:val="30"/>
                <w:szCs w:val="30"/>
              </w:rPr>
              <w:t xml:space="preserve"> электрические сети“ РУП ”</w:t>
            </w:r>
            <w:proofErr w:type="spellStart"/>
            <w:r w:rsidR="00B840B3" w:rsidRPr="0093359D">
              <w:rPr>
                <w:sz w:val="30"/>
                <w:szCs w:val="30"/>
              </w:rPr>
              <w:t>Минск</w:t>
            </w:r>
            <w:r w:rsidRPr="0093359D">
              <w:rPr>
                <w:sz w:val="30"/>
                <w:szCs w:val="30"/>
              </w:rPr>
              <w:t>энерго</w:t>
            </w:r>
            <w:proofErr w:type="spellEnd"/>
            <w:r w:rsidRPr="0093359D">
              <w:rPr>
                <w:sz w:val="30"/>
                <w:szCs w:val="30"/>
              </w:rPr>
              <w:t xml:space="preserve">“, </w:t>
            </w:r>
            <w:r w:rsidR="00B840B3" w:rsidRPr="0093359D">
              <w:rPr>
                <w:sz w:val="30"/>
                <w:szCs w:val="30"/>
              </w:rPr>
              <w:t>д</w:t>
            </w:r>
            <w:proofErr w:type="gramStart"/>
            <w:r w:rsidR="00B840B3" w:rsidRPr="0093359D">
              <w:rPr>
                <w:sz w:val="30"/>
                <w:szCs w:val="30"/>
              </w:rPr>
              <w:t>.С</w:t>
            </w:r>
            <w:proofErr w:type="gramEnd"/>
            <w:r w:rsidR="00B840B3" w:rsidRPr="0093359D">
              <w:rPr>
                <w:sz w:val="30"/>
                <w:szCs w:val="30"/>
              </w:rPr>
              <w:t>елище</w:t>
            </w:r>
            <w:r w:rsidRPr="0093359D">
              <w:rPr>
                <w:sz w:val="30"/>
                <w:szCs w:val="30"/>
              </w:rPr>
              <w:t xml:space="preserve">, </w:t>
            </w:r>
            <w:r w:rsidR="00B840B3" w:rsidRPr="0093359D">
              <w:rPr>
                <w:sz w:val="30"/>
                <w:szCs w:val="30"/>
              </w:rPr>
              <w:t>Минская</w:t>
            </w:r>
            <w:r w:rsidRPr="0093359D">
              <w:rPr>
                <w:sz w:val="30"/>
                <w:szCs w:val="30"/>
              </w:rPr>
              <w:t xml:space="preserve"> область</w:t>
            </w:r>
          </w:p>
        </w:tc>
        <w:tc>
          <w:tcPr>
            <w:tcW w:w="1100" w:type="dxa"/>
          </w:tcPr>
          <w:p w:rsidR="00F8605E" w:rsidRPr="0093359D" w:rsidRDefault="00F8605E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  <w:tr w:rsidR="00B840B3" w:rsidRPr="0093359D" w:rsidTr="002917E8">
        <w:tc>
          <w:tcPr>
            <w:tcW w:w="626" w:type="dxa"/>
          </w:tcPr>
          <w:p w:rsidR="00B840B3" w:rsidRPr="0093359D" w:rsidRDefault="00B840B3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B840B3" w:rsidRPr="0093359D" w:rsidRDefault="00B840B3" w:rsidP="00B840B3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”Слуцкие электрические сети“ РУП ”</w:t>
            </w:r>
            <w:proofErr w:type="spellStart"/>
            <w:r w:rsidRPr="0093359D">
              <w:rPr>
                <w:sz w:val="30"/>
                <w:szCs w:val="30"/>
              </w:rPr>
              <w:t>Минскэнерго</w:t>
            </w:r>
            <w:proofErr w:type="spellEnd"/>
            <w:r w:rsidRPr="0093359D">
              <w:rPr>
                <w:sz w:val="30"/>
                <w:szCs w:val="30"/>
              </w:rPr>
              <w:t xml:space="preserve">“, </w:t>
            </w:r>
            <w:proofErr w:type="spellStart"/>
            <w:r w:rsidRPr="0093359D">
              <w:rPr>
                <w:sz w:val="30"/>
                <w:szCs w:val="30"/>
              </w:rPr>
              <w:t>д</w:t>
            </w:r>
            <w:proofErr w:type="gramStart"/>
            <w:r w:rsidRPr="0093359D">
              <w:rPr>
                <w:sz w:val="30"/>
                <w:szCs w:val="30"/>
              </w:rPr>
              <w:t>.Г</w:t>
            </w:r>
            <w:proofErr w:type="gramEnd"/>
            <w:r w:rsidRPr="0093359D">
              <w:rPr>
                <w:sz w:val="30"/>
                <w:szCs w:val="30"/>
              </w:rPr>
              <w:t>ресск</w:t>
            </w:r>
            <w:proofErr w:type="spellEnd"/>
            <w:r w:rsidRPr="0093359D">
              <w:rPr>
                <w:sz w:val="30"/>
                <w:szCs w:val="30"/>
              </w:rPr>
              <w:t>, Минская область</w:t>
            </w:r>
          </w:p>
        </w:tc>
        <w:tc>
          <w:tcPr>
            <w:tcW w:w="1100" w:type="dxa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  <w:tr w:rsidR="00F8605E" w:rsidRPr="0093359D" w:rsidTr="002917E8">
        <w:tc>
          <w:tcPr>
            <w:tcW w:w="8847" w:type="dxa"/>
            <w:gridSpan w:val="2"/>
          </w:tcPr>
          <w:p w:rsidR="00F8605E" w:rsidRPr="0093359D" w:rsidRDefault="00F8605E" w:rsidP="002917E8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F8605E" w:rsidRPr="0093359D" w:rsidRDefault="00B840B3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2</w:t>
            </w:r>
          </w:p>
        </w:tc>
      </w:tr>
    </w:tbl>
    <w:p w:rsidR="00F8605E" w:rsidRPr="0093359D" w:rsidRDefault="00F8605E" w:rsidP="00955F5A">
      <w:pPr>
        <w:spacing w:line="280" w:lineRule="exact"/>
        <w:jc w:val="center"/>
        <w:rPr>
          <w:b/>
          <w:sz w:val="30"/>
        </w:rPr>
      </w:pPr>
    </w:p>
    <w:p w:rsidR="00B840B3" w:rsidRPr="0093359D" w:rsidRDefault="00B840B3" w:rsidP="00B840B3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>Специальность 1-43 01 04 ”Тепловые электрические станции“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8221"/>
        <w:gridCol w:w="1100"/>
      </w:tblGrid>
      <w:tr w:rsidR="00B840B3" w:rsidRPr="0093359D" w:rsidTr="002917E8">
        <w:tc>
          <w:tcPr>
            <w:tcW w:w="626" w:type="dxa"/>
            <w:vAlign w:val="center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B840B3" w:rsidRPr="0093359D" w:rsidTr="002917E8">
        <w:tc>
          <w:tcPr>
            <w:tcW w:w="626" w:type="dxa"/>
          </w:tcPr>
          <w:p w:rsidR="00B840B3" w:rsidRPr="0093359D" w:rsidRDefault="00B840B3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B840B3" w:rsidRPr="0093359D" w:rsidRDefault="00B840B3" w:rsidP="00B840B3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</w:t>
            </w:r>
            <w:proofErr w:type="spellStart"/>
            <w:r w:rsidRPr="0093359D">
              <w:rPr>
                <w:sz w:val="30"/>
                <w:szCs w:val="30"/>
              </w:rPr>
              <w:t>Лукомольская</w:t>
            </w:r>
            <w:proofErr w:type="spellEnd"/>
            <w:r w:rsidRPr="0093359D">
              <w:rPr>
                <w:sz w:val="30"/>
                <w:szCs w:val="30"/>
              </w:rPr>
              <w:t xml:space="preserve"> ГРЭС“ РУП ”</w:t>
            </w:r>
            <w:proofErr w:type="spellStart"/>
            <w:r w:rsidRPr="0093359D">
              <w:rPr>
                <w:sz w:val="30"/>
                <w:szCs w:val="30"/>
              </w:rPr>
              <w:t>Витебскэнерго</w:t>
            </w:r>
            <w:proofErr w:type="spellEnd"/>
            <w:r w:rsidRPr="0093359D">
              <w:rPr>
                <w:sz w:val="30"/>
                <w:szCs w:val="30"/>
              </w:rPr>
              <w:t xml:space="preserve">“, </w:t>
            </w:r>
            <w:proofErr w:type="spellStart"/>
            <w:r w:rsidRPr="0093359D">
              <w:rPr>
                <w:sz w:val="30"/>
                <w:szCs w:val="30"/>
              </w:rPr>
              <w:t>г</w:t>
            </w:r>
            <w:proofErr w:type="gramStart"/>
            <w:r w:rsidRPr="0093359D">
              <w:rPr>
                <w:sz w:val="30"/>
                <w:szCs w:val="30"/>
              </w:rPr>
              <w:t>.Н</w:t>
            </w:r>
            <w:proofErr w:type="gramEnd"/>
            <w:r w:rsidRPr="0093359D">
              <w:rPr>
                <w:sz w:val="30"/>
                <w:szCs w:val="30"/>
              </w:rPr>
              <w:t>оволукомль</w:t>
            </w:r>
            <w:proofErr w:type="spellEnd"/>
            <w:r w:rsidRPr="0093359D">
              <w:rPr>
                <w:sz w:val="30"/>
                <w:szCs w:val="30"/>
              </w:rPr>
              <w:t>, Витебская область</w:t>
            </w:r>
          </w:p>
        </w:tc>
        <w:tc>
          <w:tcPr>
            <w:tcW w:w="1100" w:type="dxa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2</w:t>
            </w:r>
          </w:p>
        </w:tc>
      </w:tr>
    </w:tbl>
    <w:p w:rsidR="00B840B3" w:rsidRPr="0093359D" w:rsidRDefault="00B840B3" w:rsidP="00955F5A">
      <w:pPr>
        <w:spacing w:line="280" w:lineRule="exact"/>
        <w:jc w:val="center"/>
        <w:rPr>
          <w:b/>
          <w:sz w:val="30"/>
        </w:rPr>
      </w:pPr>
    </w:p>
    <w:p w:rsidR="00B840B3" w:rsidRPr="0093359D" w:rsidRDefault="00B840B3" w:rsidP="00B840B3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>Специальность 1-43 01 05 ”Промышленная теплоэнергетика“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8221"/>
        <w:gridCol w:w="1100"/>
      </w:tblGrid>
      <w:tr w:rsidR="00B840B3" w:rsidRPr="0093359D" w:rsidTr="002917E8">
        <w:tc>
          <w:tcPr>
            <w:tcW w:w="626" w:type="dxa"/>
            <w:vAlign w:val="center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B840B3" w:rsidRPr="0093359D" w:rsidTr="002917E8">
        <w:tc>
          <w:tcPr>
            <w:tcW w:w="626" w:type="dxa"/>
          </w:tcPr>
          <w:p w:rsidR="00B840B3" w:rsidRPr="0093359D" w:rsidRDefault="00B840B3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B840B3" w:rsidRPr="0093359D" w:rsidRDefault="00B840B3" w:rsidP="00B840B3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”Белорусская ГРЭС“ РУП ”</w:t>
            </w:r>
            <w:proofErr w:type="spellStart"/>
            <w:r w:rsidRPr="0093359D">
              <w:rPr>
                <w:sz w:val="30"/>
                <w:szCs w:val="30"/>
              </w:rPr>
              <w:t>Витебскэнерго</w:t>
            </w:r>
            <w:proofErr w:type="spellEnd"/>
            <w:r w:rsidRPr="0093359D">
              <w:rPr>
                <w:sz w:val="30"/>
                <w:szCs w:val="30"/>
              </w:rPr>
              <w:t>“, г.п</w:t>
            </w:r>
            <w:proofErr w:type="gramStart"/>
            <w:r w:rsidRPr="0093359D">
              <w:rPr>
                <w:sz w:val="30"/>
                <w:szCs w:val="30"/>
              </w:rPr>
              <w:t>.О</w:t>
            </w:r>
            <w:proofErr w:type="gramEnd"/>
            <w:r w:rsidRPr="0093359D">
              <w:rPr>
                <w:sz w:val="30"/>
                <w:szCs w:val="30"/>
              </w:rPr>
              <w:t>реховск, Витебская область</w:t>
            </w:r>
          </w:p>
        </w:tc>
        <w:tc>
          <w:tcPr>
            <w:tcW w:w="1100" w:type="dxa"/>
          </w:tcPr>
          <w:p w:rsidR="00B840B3" w:rsidRPr="0093359D" w:rsidRDefault="00B840B3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B840B3" w:rsidRPr="0093359D" w:rsidRDefault="00B840B3" w:rsidP="00955F5A">
      <w:pPr>
        <w:spacing w:line="280" w:lineRule="exact"/>
        <w:jc w:val="center"/>
        <w:rPr>
          <w:b/>
          <w:sz w:val="30"/>
        </w:rPr>
      </w:pPr>
    </w:p>
    <w:p w:rsidR="00955F5A" w:rsidRPr="0093359D" w:rsidRDefault="00955F5A" w:rsidP="00955F5A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>Специальность 1-43 01 09 ”Р</w:t>
      </w:r>
      <w:r w:rsidR="00D43D9C" w:rsidRPr="0093359D">
        <w:rPr>
          <w:sz w:val="30"/>
        </w:rPr>
        <w:t>е</w:t>
      </w:r>
      <w:r w:rsidRPr="0093359D">
        <w:rPr>
          <w:sz w:val="30"/>
        </w:rPr>
        <w:t>лейная защита и автоматика“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955F5A" w:rsidRPr="0093359D" w:rsidTr="00FE501F">
        <w:tc>
          <w:tcPr>
            <w:tcW w:w="534" w:type="dxa"/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955F5A" w:rsidRPr="0093359D" w:rsidTr="00FE501F">
        <w:tc>
          <w:tcPr>
            <w:tcW w:w="534" w:type="dxa"/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955F5A" w:rsidRPr="0093359D" w:rsidRDefault="00B840B3" w:rsidP="00404E57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”Белорусская ГРЭС“ РУП ”</w:t>
            </w:r>
            <w:proofErr w:type="spellStart"/>
            <w:r w:rsidRPr="0093359D">
              <w:rPr>
                <w:sz w:val="30"/>
                <w:szCs w:val="30"/>
              </w:rPr>
              <w:t>Витебскэнерго</w:t>
            </w:r>
            <w:proofErr w:type="spellEnd"/>
            <w:r w:rsidRPr="0093359D">
              <w:rPr>
                <w:sz w:val="30"/>
                <w:szCs w:val="30"/>
              </w:rPr>
              <w:t>“, г.п</w:t>
            </w:r>
            <w:proofErr w:type="gramStart"/>
            <w:r w:rsidRPr="0093359D">
              <w:rPr>
                <w:sz w:val="30"/>
                <w:szCs w:val="30"/>
              </w:rPr>
              <w:t>.О</w:t>
            </w:r>
            <w:proofErr w:type="gramEnd"/>
            <w:r w:rsidRPr="0093359D">
              <w:rPr>
                <w:sz w:val="30"/>
                <w:szCs w:val="30"/>
              </w:rPr>
              <w:t>реховск, Витебская область</w:t>
            </w:r>
          </w:p>
        </w:tc>
        <w:tc>
          <w:tcPr>
            <w:tcW w:w="1100" w:type="dxa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955F5A" w:rsidRPr="0093359D" w:rsidRDefault="00955F5A" w:rsidP="00955F5A">
      <w:pPr>
        <w:ind w:firstLine="709"/>
        <w:rPr>
          <w:sz w:val="30"/>
        </w:rPr>
      </w:pPr>
    </w:p>
    <w:p w:rsidR="00955F5A" w:rsidRPr="0093359D" w:rsidRDefault="00955F5A" w:rsidP="00955F5A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>Специальность  1-51 02 01-0</w:t>
      </w:r>
      <w:r w:rsidR="00105711" w:rsidRPr="0093359D">
        <w:rPr>
          <w:sz w:val="30"/>
        </w:rPr>
        <w:t>1</w:t>
      </w:r>
      <w:r w:rsidRPr="0093359D">
        <w:rPr>
          <w:sz w:val="30"/>
        </w:rPr>
        <w:t xml:space="preserve"> ”Разработка месторождений полезных ископаемых (</w:t>
      </w:r>
      <w:r w:rsidR="00105711" w:rsidRPr="0093359D">
        <w:rPr>
          <w:sz w:val="30"/>
        </w:rPr>
        <w:t>открытые</w:t>
      </w:r>
      <w:r w:rsidRPr="0093359D">
        <w:rPr>
          <w:sz w:val="30"/>
        </w:rPr>
        <w:t xml:space="preserve"> горные породы)“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955F5A" w:rsidRPr="0093359D" w:rsidTr="00FE501F">
        <w:tc>
          <w:tcPr>
            <w:tcW w:w="534" w:type="dxa"/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955F5A" w:rsidRPr="0093359D" w:rsidTr="00B840B3">
        <w:trPr>
          <w:trHeight w:val="333"/>
        </w:trPr>
        <w:tc>
          <w:tcPr>
            <w:tcW w:w="534" w:type="dxa"/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955F5A" w:rsidRPr="0093359D" w:rsidRDefault="00105711" w:rsidP="00105711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</w:rPr>
              <w:t>ОАО ˮБелорусский цементный завод“, г</w:t>
            </w:r>
            <w:proofErr w:type="gramStart"/>
            <w:r w:rsidRPr="0093359D">
              <w:rPr>
                <w:sz w:val="30"/>
              </w:rPr>
              <w:t>.К</w:t>
            </w:r>
            <w:proofErr w:type="gramEnd"/>
            <w:r w:rsidRPr="0093359D">
              <w:rPr>
                <w:sz w:val="30"/>
              </w:rPr>
              <w:t>остюковичи, Могилевская область</w:t>
            </w:r>
          </w:p>
        </w:tc>
        <w:tc>
          <w:tcPr>
            <w:tcW w:w="1100" w:type="dxa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404E57" w:rsidRPr="0093359D" w:rsidRDefault="00404E57" w:rsidP="00955F5A">
      <w:pPr>
        <w:ind w:firstLine="709"/>
        <w:rPr>
          <w:sz w:val="30"/>
        </w:rPr>
      </w:pPr>
    </w:p>
    <w:p w:rsidR="00105711" w:rsidRPr="0093359D" w:rsidRDefault="00105711" w:rsidP="00105711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 xml:space="preserve">Специальность  1-51 02 01-02 ”Разработка месторождений полезных ископаемых (подземные горные породы)“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105711" w:rsidRPr="0093359D" w:rsidTr="002917E8">
        <w:tc>
          <w:tcPr>
            <w:tcW w:w="534" w:type="dxa"/>
            <w:vAlign w:val="center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105711" w:rsidRPr="0093359D" w:rsidTr="002917E8">
        <w:trPr>
          <w:trHeight w:val="333"/>
        </w:trPr>
        <w:tc>
          <w:tcPr>
            <w:tcW w:w="534" w:type="dxa"/>
          </w:tcPr>
          <w:p w:rsidR="00105711" w:rsidRPr="0093359D" w:rsidRDefault="00105711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105711" w:rsidRPr="0093359D" w:rsidRDefault="00105711" w:rsidP="002917E8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</w:rPr>
              <w:t>Иностранное общество с ограниченной ответственностью ˮСлавкалий“</w:t>
            </w:r>
          </w:p>
        </w:tc>
        <w:tc>
          <w:tcPr>
            <w:tcW w:w="1100" w:type="dxa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105711" w:rsidRPr="0093359D" w:rsidRDefault="00105711" w:rsidP="00955F5A">
      <w:pPr>
        <w:ind w:firstLine="709"/>
        <w:rPr>
          <w:sz w:val="30"/>
        </w:rPr>
      </w:pPr>
    </w:p>
    <w:p w:rsidR="00404E57" w:rsidRPr="0093359D" w:rsidRDefault="00404E57" w:rsidP="00404E57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 xml:space="preserve">Специальность  1-53 01 04 ”Автоматизация и управление </w:t>
      </w:r>
      <w:proofErr w:type="spellStart"/>
      <w:proofErr w:type="gramStart"/>
      <w:r w:rsidRPr="0093359D">
        <w:rPr>
          <w:sz w:val="30"/>
        </w:rPr>
        <w:t>тепло-энергетическими</w:t>
      </w:r>
      <w:proofErr w:type="spellEnd"/>
      <w:proofErr w:type="gramEnd"/>
      <w:r w:rsidRPr="0093359D">
        <w:rPr>
          <w:sz w:val="30"/>
        </w:rPr>
        <w:t xml:space="preserve"> процессами“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404E57" w:rsidRPr="0093359D" w:rsidTr="00816D55">
        <w:tc>
          <w:tcPr>
            <w:tcW w:w="534" w:type="dxa"/>
            <w:vAlign w:val="center"/>
          </w:tcPr>
          <w:p w:rsidR="00404E57" w:rsidRPr="0093359D" w:rsidRDefault="00404E57" w:rsidP="00816D5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404E57" w:rsidRPr="0093359D" w:rsidRDefault="00404E57" w:rsidP="00816D5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404E57" w:rsidRPr="0093359D" w:rsidRDefault="00404E57" w:rsidP="00816D55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404E57" w:rsidRPr="0093359D" w:rsidRDefault="00404E57" w:rsidP="00816D5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404E57" w:rsidRPr="0093359D" w:rsidRDefault="00404E57" w:rsidP="00816D5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404E57" w:rsidRPr="0093359D" w:rsidRDefault="00404E57" w:rsidP="00816D55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404E57" w:rsidRPr="0093359D" w:rsidTr="00816D55">
        <w:tc>
          <w:tcPr>
            <w:tcW w:w="534" w:type="dxa"/>
          </w:tcPr>
          <w:p w:rsidR="00404E57" w:rsidRPr="0093359D" w:rsidRDefault="00404E57" w:rsidP="00816D55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404E57" w:rsidRPr="0093359D" w:rsidRDefault="0016742C" w:rsidP="00105711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Филиал ”Белорусская ГРЭС“ РУП ”</w:t>
            </w:r>
            <w:proofErr w:type="spellStart"/>
            <w:r w:rsidRPr="0093359D">
              <w:rPr>
                <w:sz w:val="30"/>
                <w:szCs w:val="30"/>
              </w:rPr>
              <w:t>Витебскэнерго</w:t>
            </w:r>
            <w:proofErr w:type="spellEnd"/>
            <w:r w:rsidRPr="0093359D">
              <w:rPr>
                <w:sz w:val="30"/>
                <w:szCs w:val="30"/>
              </w:rPr>
              <w:t xml:space="preserve">“, </w:t>
            </w:r>
            <w:proofErr w:type="spellStart"/>
            <w:r w:rsidRPr="0093359D">
              <w:rPr>
                <w:sz w:val="30"/>
                <w:szCs w:val="30"/>
              </w:rPr>
              <w:t>г</w:t>
            </w:r>
            <w:proofErr w:type="gramStart"/>
            <w:r w:rsidRPr="0093359D">
              <w:rPr>
                <w:sz w:val="30"/>
                <w:szCs w:val="30"/>
              </w:rPr>
              <w:t>.Б</w:t>
            </w:r>
            <w:proofErr w:type="gramEnd"/>
            <w:r w:rsidRPr="0093359D">
              <w:rPr>
                <w:sz w:val="30"/>
                <w:szCs w:val="30"/>
              </w:rPr>
              <w:t>арань</w:t>
            </w:r>
            <w:proofErr w:type="spellEnd"/>
            <w:r w:rsidRPr="0093359D">
              <w:rPr>
                <w:sz w:val="30"/>
                <w:szCs w:val="30"/>
              </w:rPr>
              <w:t>, Витебская область</w:t>
            </w:r>
          </w:p>
        </w:tc>
        <w:tc>
          <w:tcPr>
            <w:tcW w:w="1100" w:type="dxa"/>
          </w:tcPr>
          <w:p w:rsidR="00404E57" w:rsidRPr="0093359D" w:rsidRDefault="00404E57" w:rsidP="00816D55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404E57" w:rsidRPr="0093359D" w:rsidRDefault="00404E57" w:rsidP="00955F5A">
      <w:pPr>
        <w:ind w:firstLine="709"/>
        <w:rPr>
          <w:sz w:val="30"/>
        </w:rPr>
      </w:pPr>
    </w:p>
    <w:p w:rsidR="00105711" w:rsidRPr="0093359D" w:rsidRDefault="00105711" w:rsidP="00105711">
      <w:pPr>
        <w:spacing w:line="280" w:lineRule="exact"/>
        <w:jc w:val="center"/>
        <w:rPr>
          <w:sz w:val="30"/>
        </w:rPr>
      </w:pPr>
      <w:r w:rsidRPr="0093359D">
        <w:rPr>
          <w:sz w:val="30"/>
        </w:rPr>
        <w:t xml:space="preserve">Специальность  1-70 03 01-01 ”Строительство дорог и аэродромов“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105711" w:rsidRPr="0093359D" w:rsidTr="002917E8">
        <w:tc>
          <w:tcPr>
            <w:tcW w:w="534" w:type="dxa"/>
            <w:vAlign w:val="center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с высшим образованием I ступени на условиях целевой подготовки</w:t>
            </w:r>
          </w:p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105711" w:rsidRPr="0093359D" w:rsidTr="002917E8">
        <w:tc>
          <w:tcPr>
            <w:tcW w:w="534" w:type="dxa"/>
          </w:tcPr>
          <w:p w:rsidR="00105711" w:rsidRPr="0093359D" w:rsidRDefault="00105711" w:rsidP="002917E8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105711" w:rsidRPr="0093359D" w:rsidRDefault="0016742C" w:rsidP="00734B35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 xml:space="preserve">Филиал </w:t>
            </w:r>
            <w:r w:rsidR="00734B35">
              <w:rPr>
                <w:sz w:val="30"/>
                <w:szCs w:val="30"/>
              </w:rPr>
              <w:t>”КУП “</w:t>
            </w:r>
            <w:proofErr w:type="spellStart"/>
            <w:r w:rsidR="00734B35">
              <w:rPr>
                <w:sz w:val="30"/>
                <w:szCs w:val="30"/>
              </w:rPr>
              <w:t>Минскоблдорстрой</w:t>
            </w:r>
            <w:proofErr w:type="spellEnd"/>
            <w:r w:rsidR="00734B35">
              <w:rPr>
                <w:sz w:val="30"/>
                <w:szCs w:val="30"/>
              </w:rPr>
              <w:t>“ ˮДРСУ № 1</w:t>
            </w:r>
            <w:r w:rsidRPr="0093359D">
              <w:rPr>
                <w:sz w:val="30"/>
                <w:szCs w:val="30"/>
              </w:rPr>
              <w:t>65“</w:t>
            </w:r>
            <w:r w:rsidR="00734B35">
              <w:rPr>
                <w:sz w:val="30"/>
                <w:szCs w:val="30"/>
              </w:rPr>
              <w:t xml:space="preserve">, </w:t>
            </w:r>
            <w:r w:rsidRPr="0093359D">
              <w:rPr>
                <w:sz w:val="30"/>
                <w:szCs w:val="30"/>
              </w:rPr>
              <w:t>г.п</w:t>
            </w:r>
            <w:proofErr w:type="gramStart"/>
            <w:r w:rsidRPr="0093359D">
              <w:rPr>
                <w:sz w:val="30"/>
                <w:szCs w:val="30"/>
              </w:rPr>
              <w:t>.П</w:t>
            </w:r>
            <w:proofErr w:type="gramEnd"/>
            <w:r w:rsidRPr="0093359D">
              <w:rPr>
                <w:sz w:val="30"/>
                <w:szCs w:val="30"/>
              </w:rPr>
              <w:t>лещеницы, Минская область</w:t>
            </w:r>
          </w:p>
        </w:tc>
        <w:tc>
          <w:tcPr>
            <w:tcW w:w="1100" w:type="dxa"/>
          </w:tcPr>
          <w:p w:rsidR="00105711" w:rsidRPr="0093359D" w:rsidRDefault="00105711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</w:tbl>
    <w:p w:rsidR="00105711" w:rsidRPr="0093359D" w:rsidRDefault="00105711" w:rsidP="00955F5A">
      <w:pPr>
        <w:ind w:firstLine="709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  <w:r w:rsidRPr="0093359D">
        <w:rPr>
          <w:sz w:val="30"/>
        </w:rPr>
        <w:t xml:space="preserve">Специальность 1-96 01 </w:t>
      </w:r>
      <w:proofErr w:type="spellStart"/>
      <w:r w:rsidRPr="0093359D">
        <w:rPr>
          <w:sz w:val="30"/>
        </w:rPr>
        <w:t>01</w:t>
      </w:r>
      <w:proofErr w:type="spellEnd"/>
      <w:r w:rsidRPr="0093359D">
        <w:rPr>
          <w:sz w:val="30"/>
        </w:rPr>
        <w:t xml:space="preserve">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8221"/>
        <w:gridCol w:w="1100"/>
      </w:tblGrid>
      <w:tr w:rsidR="00955F5A" w:rsidRPr="0093359D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 xml:space="preserve">с высшим образованием </w:t>
            </w:r>
            <w:r w:rsidRPr="0093359D">
              <w:rPr>
                <w:bCs/>
                <w:sz w:val="26"/>
                <w:szCs w:val="26"/>
                <w:lang w:val="en-US"/>
              </w:rPr>
              <w:t>I</w:t>
            </w:r>
            <w:r w:rsidRPr="0093359D">
              <w:rPr>
                <w:bCs/>
                <w:sz w:val="26"/>
                <w:szCs w:val="26"/>
              </w:rPr>
              <w:t xml:space="preserve"> ступени</w:t>
            </w:r>
            <w:r w:rsidRPr="0093359D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955F5A" w:rsidRPr="0093359D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3359D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Брестская таможня (Таможенные посты, Брестская область)</w:t>
            </w:r>
          </w:p>
          <w:p w:rsidR="00955F5A" w:rsidRPr="0093359D" w:rsidRDefault="00955F5A" w:rsidP="00FE501F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Витебская таможня (Таможенные посты, Витебская область)</w:t>
            </w:r>
          </w:p>
          <w:p w:rsidR="001426A5" w:rsidRPr="0093359D" w:rsidRDefault="00955F5A" w:rsidP="001426A5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Гродненская таможня (Таможенные посты, Гродненская область)</w:t>
            </w:r>
            <w:r w:rsidR="001426A5" w:rsidRPr="0093359D">
              <w:rPr>
                <w:sz w:val="30"/>
                <w:szCs w:val="30"/>
              </w:rPr>
              <w:t xml:space="preserve">, </w:t>
            </w:r>
          </w:p>
          <w:p w:rsidR="00955F5A" w:rsidRPr="0093359D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Гомельская таможня (Таможенные посты, Гомельская область)</w:t>
            </w:r>
          </w:p>
          <w:p w:rsidR="001426A5" w:rsidRPr="0093359D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Могилевская таможня (Таможенные посты, Могилевская область)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8</w:t>
            </w:r>
          </w:p>
        </w:tc>
      </w:tr>
    </w:tbl>
    <w:p w:rsidR="007407DF" w:rsidRPr="0093359D" w:rsidRDefault="007407DF">
      <w:pPr>
        <w:jc w:val="both"/>
      </w:pPr>
      <w:r w:rsidRPr="0093359D">
        <w:br w:type="page"/>
      </w:r>
    </w:p>
    <w:p w:rsidR="00955F5A" w:rsidRPr="0093359D" w:rsidRDefault="00CA05B4" w:rsidP="00955F5A">
      <w:pPr>
        <w:pStyle w:val="7"/>
        <w:spacing w:line="280" w:lineRule="exact"/>
        <w:ind w:firstLine="5670"/>
      </w:pPr>
      <w:r w:rsidRPr="0093359D">
        <w:lastRenderedPageBreak/>
        <w:t>Приложение 5</w:t>
      </w:r>
    </w:p>
    <w:p w:rsidR="00955F5A" w:rsidRPr="0093359D" w:rsidRDefault="00955F5A" w:rsidP="00955F5A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 xml:space="preserve">к приказу Министра </w:t>
      </w:r>
    </w:p>
    <w:p w:rsidR="00955F5A" w:rsidRPr="0093359D" w:rsidRDefault="00955F5A" w:rsidP="00955F5A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>образования</w:t>
      </w:r>
    </w:p>
    <w:p w:rsidR="00955F5A" w:rsidRPr="0093359D" w:rsidRDefault="00955F5A" w:rsidP="00955F5A">
      <w:pPr>
        <w:pStyle w:val="8"/>
      </w:pPr>
      <w:r w:rsidRPr="0093359D">
        <w:t>Республики Беларусь</w:t>
      </w:r>
    </w:p>
    <w:p w:rsidR="00453384" w:rsidRPr="0093359D" w:rsidRDefault="00453384" w:rsidP="0045338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24.</w:t>
      </w:r>
      <w:r w:rsidRPr="0093359D">
        <w:rPr>
          <w:sz w:val="30"/>
          <w:lang w:val="be-BY"/>
        </w:rPr>
        <w:t xml:space="preserve"> 04.2020 № </w:t>
      </w:r>
      <w:r>
        <w:rPr>
          <w:sz w:val="30"/>
          <w:lang w:val="be-BY"/>
        </w:rPr>
        <w:t>314</w:t>
      </w:r>
      <w:r w:rsidRPr="0093359D">
        <w:rPr>
          <w:sz w:val="30"/>
          <w:lang w:val="be-BY"/>
        </w:rPr>
        <w:t xml:space="preserve"> </w:t>
      </w:r>
      <w:r w:rsidRPr="0093359D">
        <w:rPr>
          <w:sz w:val="30"/>
        </w:rPr>
        <w:t> </w:t>
      </w:r>
    </w:p>
    <w:p w:rsidR="00955F5A" w:rsidRPr="0093359D" w:rsidRDefault="00955F5A" w:rsidP="00955F5A">
      <w:pPr>
        <w:pStyle w:val="9"/>
        <w:spacing w:line="280" w:lineRule="exact"/>
      </w:pP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>КОЛИЧЕСТВО МЕСТ</w:t>
      </w:r>
    </w:p>
    <w:p w:rsidR="00F72134" w:rsidRDefault="00F72134" w:rsidP="00F72134">
      <w:pPr>
        <w:pStyle w:val="9"/>
        <w:spacing w:line="280" w:lineRule="exact"/>
        <w:ind w:firstLine="0"/>
        <w:jc w:val="left"/>
      </w:pPr>
      <w:r w:rsidRPr="0093359D">
        <w:rPr>
          <w:szCs w:val="30"/>
        </w:rPr>
        <w:t xml:space="preserve">на условиях целевой подготовки специалистов </w:t>
      </w:r>
      <w:r w:rsidRPr="0093359D">
        <w:t xml:space="preserve">в 2020 году </w:t>
      </w: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 xml:space="preserve">для </w:t>
      </w:r>
      <w:r w:rsidRPr="0093359D">
        <w:rPr>
          <w:szCs w:val="30"/>
        </w:rPr>
        <w:t xml:space="preserve">получения высшего образования </w:t>
      </w:r>
      <w:r w:rsidRPr="0093359D">
        <w:rPr>
          <w:bCs/>
          <w:szCs w:val="30"/>
          <w:lang w:val="en-US"/>
        </w:rPr>
        <w:t>I</w:t>
      </w:r>
      <w:r w:rsidRPr="0093359D">
        <w:rPr>
          <w:bCs/>
          <w:szCs w:val="30"/>
        </w:rPr>
        <w:t xml:space="preserve"> ступени</w:t>
      </w:r>
      <w:r w:rsidRPr="0093359D">
        <w:t xml:space="preserve"> </w:t>
      </w:r>
    </w:p>
    <w:p w:rsidR="00C02532" w:rsidRPr="0093359D" w:rsidRDefault="00955F5A" w:rsidP="00B660DD">
      <w:pPr>
        <w:spacing w:line="280" w:lineRule="exact"/>
        <w:rPr>
          <w:sz w:val="30"/>
        </w:rPr>
      </w:pPr>
      <w:r w:rsidRPr="0093359D">
        <w:rPr>
          <w:sz w:val="30"/>
        </w:rPr>
        <w:t xml:space="preserve">в учреждении образования </w:t>
      </w:r>
      <w:r w:rsidRPr="0093359D">
        <w:rPr>
          <w:sz w:val="30"/>
          <w:szCs w:val="30"/>
        </w:rPr>
        <w:t>”</w:t>
      </w:r>
      <w:proofErr w:type="gramStart"/>
      <w:r w:rsidRPr="0093359D">
        <w:rPr>
          <w:sz w:val="30"/>
        </w:rPr>
        <w:t>Гродненский</w:t>
      </w:r>
      <w:proofErr w:type="gramEnd"/>
      <w:r w:rsidRPr="0093359D">
        <w:rPr>
          <w:sz w:val="30"/>
        </w:rPr>
        <w:t xml:space="preserve"> государственный </w:t>
      </w:r>
    </w:p>
    <w:p w:rsidR="00955F5A" w:rsidRPr="0093359D" w:rsidRDefault="00955F5A" w:rsidP="00B660DD">
      <w:pPr>
        <w:spacing w:line="280" w:lineRule="exact"/>
        <w:rPr>
          <w:sz w:val="30"/>
        </w:rPr>
      </w:pPr>
      <w:r w:rsidRPr="0093359D">
        <w:rPr>
          <w:sz w:val="30"/>
        </w:rPr>
        <w:t>университет имени Янки Купалы</w:t>
      </w:r>
      <w:r w:rsidRPr="0093359D">
        <w:rPr>
          <w:sz w:val="30"/>
          <w:szCs w:val="30"/>
        </w:rPr>
        <w:t>“</w:t>
      </w:r>
    </w:p>
    <w:p w:rsidR="00955F5A" w:rsidRDefault="00955F5A" w:rsidP="00955F5A">
      <w:pPr>
        <w:spacing w:line="360" w:lineRule="auto"/>
        <w:ind w:firstLine="709"/>
        <w:rPr>
          <w:sz w:val="30"/>
        </w:rPr>
      </w:pPr>
    </w:p>
    <w:p w:rsidR="0015642D" w:rsidRPr="0093359D" w:rsidRDefault="0015642D" w:rsidP="0015642D">
      <w:pPr>
        <w:ind w:firstLine="709"/>
        <w:rPr>
          <w:sz w:val="30"/>
          <w:lang w:val="be-BY"/>
        </w:rPr>
      </w:pPr>
      <w:r w:rsidRPr="0093359D">
        <w:rPr>
          <w:sz w:val="30"/>
        </w:rPr>
        <w:t>Специальность 1-23 01 08 ”Журналистика (по направлениям)“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8221"/>
        <w:gridCol w:w="1100"/>
      </w:tblGrid>
      <w:tr w:rsidR="0015642D" w:rsidRPr="0093359D" w:rsidTr="00156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 xml:space="preserve">с высшим образованием </w:t>
            </w:r>
            <w:r w:rsidRPr="0093359D">
              <w:rPr>
                <w:bCs/>
                <w:sz w:val="26"/>
                <w:szCs w:val="26"/>
                <w:lang w:val="en-US"/>
              </w:rPr>
              <w:t>I</w:t>
            </w:r>
            <w:r w:rsidRPr="0093359D">
              <w:rPr>
                <w:bCs/>
                <w:sz w:val="26"/>
                <w:szCs w:val="26"/>
              </w:rPr>
              <w:t xml:space="preserve"> ступени</w:t>
            </w:r>
            <w:r w:rsidRPr="0093359D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15642D" w:rsidRPr="0093359D" w:rsidTr="001564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3359D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300" w:lineRule="exact"/>
              <w:rPr>
                <w:sz w:val="30"/>
                <w:szCs w:val="30"/>
                <w:lang w:val="be-BY"/>
              </w:rPr>
            </w:pPr>
            <w:r w:rsidRPr="0093359D">
              <w:rPr>
                <w:sz w:val="30"/>
                <w:szCs w:val="30"/>
                <w:shd w:val="clear" w:color="auto" w:fill="FFFFFF"/>
                <w:lang w:val="be-BY"/>
              </w:rPr>
              <w:t>Учрежден</w:t>
            </w:r>
            <w:proofErr w:type="spellStart"/>
            <w:r w:rsidRPr="0093359D">
              <w:rPr>
                <w:sz w:val="30"/>
                <w:szCs w:val="30"/>
                <w:shd w:val="clear" w:color="auto" w:fill="FFFFFF"/>
              </w:rPr>
              <w:t>ие</w:t>
            </w:r>
            <w:proofErr w:type="spellEnd"/>
            <w:r w:rsidRPr="0093359D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Pr="0093359D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 w:rsidRPr="0093359D">
              <w:rPr>
                <w:sz w:val="30"/>
                <w:szCs w:val="30"/>
                <w:shd w:val="clear" w:color="auto" w:fill="FFFFFF"/>
              </w:rPr>
              <w:t xml:space="preserve">Редакция газеты </w:t>
            </w:r>
            <w:r w:rsidRPr="0093359D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Іўеўскі край</w:t>
            </w:r>
            <w:r w:rsidRPr="0093359D">
              <w:rPr>
                <w:sz w:val="30"/>
                <w:szCs w:val="30"/>
                <w:shd w:val="clear" w:color="auto" w:fill="FFFFFF"/>
                <w:lang w:val="be-BY"/>
              </w:rPr>
              <w:t>”, г.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Ивье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2D" w:rsidRPr="0093359D" w:rsidRDefault="0015642D" w:rsidP="0015642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3359D">
              <w:rPr>
                <w:sz w:val="28"/>
                <w:szCs w:val="28"/>
                <w:lang w:val="be-BY"/>
              </w:rPr>
              <w:t>1</w:t>
            </w:r>
          </w:p>
        </w:tc>
      </w:tr>
    </w:tbl>
    <w:p w:rsidR="0015642D" w:rsidRPr="0093359D" w:rsidRDefault="0015642D" w:rsidP="00955F5A">
      <w:pPr>
        <w:spacing w:line="360" w:lineRule="auto"/>
        <w:ind w:firstLine="709"/>
        <w:rPr>
          <w:sz w:val="30"/>
        </w:rPr>
      </w:pPr>
    </w:p>
    <w:p w:rsidR="00955F5A" w:rsidRPr="0093359D" w:rsidRDefault="00955F5A" w:rsidP="00955F5A">
      <w:pPr>
        <w:ind w:firstLine="709"/>
        <w:rPr>
          <w:sz w:val="30"/>
        </w:rPr>
      </w:pPr>
      <w:r w:rsidRPr="0093359D">
        <w:rPr>
          <w:sz w:val="30"/>
        </w:rPr>
        <w:t xml:space="preserve">Специальность 1-96 01 </w:t>
      </w:r>
      <w:proofErr w:type="spellStart"/>
      <w:r w:rsidRPr="0093359D">
        <w:rPr>
          <w:sz w:val="30"/>
        </w:rPr>
        <w:t>01</w:t>
      </w:r>
      <w:proofErr w:type="spellEnd"/>
      <w:r w:rsidRPr="0093359D">
        <w:rPr>
          <w:sz w:val="30"/>
        </w:rPr>
        <w:t xml:space="preserve">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8221"/>
        <w:gridCol w:w="1100"/>
      </w:tblGrid>
      <w:tr w:rsidR="00955F5A" w:rsidRPr="0093359D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 xml:space="preserve">с высшим образованием </w:t>
            </w:r>
            <w:r w:rsidRPr="0093359D">
              <w:rPr>
                <w:bCs/>
                <w:sz w:val="26"/>
                <w:szCs w:val="26"/>
                <w:lang w:val="en-US"/>
              </w:rPr>
              <w:t>I</w:t>
            </w:r>
            <w:r w:rsidRPr="0093359D">
              <w:rPr>
                <w:bCs/>
                <w:sz w:val="26"/>
                <w:szCs w:val="26"/>
              </w:rPr>
              <w:t xml:space="preserve"> ступени</w:t>
            </w:r>
            <w:r w:rsidRPr="0093359D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955F5A" w:rsidRPr="0093359D" w:rsidTr="00FE501F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3359D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3359D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Брестская таможня (Таможенные посты, Брестская область)</w:t>
            </w:r>
          </w:p>
          <w:p w:rsidR="001426A5" w:rsidRPr="0093359D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Витебская таможня (Таможенные посты, Витебская область)</w:t>
            </w:r>
          </w:p>
          <w:p w:rsidR="001426A5" w:rsidRPr="0093359D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 xml:space="preserve">Гродненская таможня (Таможенные посты, Гродненская область), </w:t>
            </w:r>
          </w:p>
          <w:p w:rsidR="001426A5" w:rsidRPr="0093359D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Гомельская таможня (Таможенные посты, Гомельская область)</w:t>
            </w:r>
          </w:p>
          <w:p w:rsidR="00955F5A" w:rsidRPr="0093359D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Могилевская таможня (Таможенные посты, Могилевская область)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8</w:t>
            </w:r>
          </w:p>
        </w:tc>
      </w:tr>
    </w:tbl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7407DF" w:rsidRPr="0093359D" w:rsidRDefault="007407DF">
      <w:pPr>
        <w:jc w:val="both"/>
        <w:rPr>
          <w:sz w:val="30"/>
        </w:rPr>
      </w:pPr>
      <w:r w:rsidRPr="0093359D">
        <w:rPr>
          <w:sz w:val="30"/>
        </w:rPr>
        <w:br w:type="page"/>
      </w:r>
    </w:p>
    <w:p w:rsidR="004235E5" w:rsidRPr="0093359D" w:rsidRDefault="004235E5" w:rsidP="004235E5">
      <w:pPr>
        <w:pStyle w:val="7"/>
        <w:spacing w:line="280" w:lineRule="exact"/>
        <w:ind w:firstLine="5670"/>
      </w:pPr>
      <w:r w:rsidRPr="0093359D">
        <w:lastRenderedPageBreak/>
        <w:t xml:space="preserve">Приложение </w:t>
      </w:r>
      <w:r w:rsidR="00CA05B4" w:rsidRPr="0093359D">
        <w:t>6</w:t>
      </w:r>
    </w:p>
    <w:p w:rsidR="004235E5" w:rsidRPr="0093359D" w:rsidRDefault="004235E5" w:rsidP="004235E5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 xml:space="preserve">к приказу </w:t>
      </w:r>
    </w:p>
    <w:p w:rsidR="004235E5" w:rsidRPr="0093359D" w:rsidRDefault="004235E5" w:rsidP="004235E5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>Министра образования</w:t>
      </w:r>
    </w:p>
    <w:p w:rsidR="004235E5" w:rsidRPr="0093359D" w:rsidRDefault="004235E5" w:rsidP="004235E5">
      <w:pPr>
        <w:pStyle w:val="8"/>
      </w:pPr>
      <w:r w:rsidRPr="0093359D">
        <w:t>Республики Беларусь</w:t>
      </w:r>
    </w:p>
    <w:p w:rsidR="00453384" w:rsidRPr="0093359D" w:rsidRDefault="00453384" w:rsidP="0045338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24.</w:t>
      </w:r>
      <w:r w:rsidRPr="0093359D">
        <w:rPr>
          <w:sz w:val="30"/>
          <w:lang w:val="be-BY"/>
        </w:rPr>
        <w:t xml:space="preserve"> 04.2020 № </w:t>
      </w:r>
      <w:r>
        <w:rPr>
          <w:sz w:val="30"/>
          <w:lang w:val="be-BY"/>
        </w:rPr>
        <w:t>314</w:t>
      </w:r>
      <w:r w:rsidRPr="0093359D">
        <w:rPr>
          <w:sz w:val="30"/>
          <w:lang w:val="be-BY"/>
        </w:rPr>
        <w:t xml:space="preserve"> </w:t>
      </w:r>
      <w:r w:rsidRPr="0093359D">
        <w:rPr>
          <w:sz w:val="30"/>
        </w:rPr>
        <w:t> </w:t>
      </w:r>
    </w:p>
    <w:p w:rsidR="004235E5" w:rsidRPr="0093359D" w:rsidRDefault="004235E5" w:rsidP="004235E5">
      <w:pPr>
        <w:spacing w:line="280" w:lineRule="exact"/>
        <w:ind w:left="4950" w:firstLine="720"/>
        <w:rPr>
          <w:sz w:val="30"/>
          <w:lang w:val="be-BY"/>
        </w:rPr>
      </w:pP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>КОЛИЧЕСТВО МЕСТ</w:t>
      </w:r>
    </w:p>
    <w:p w:rsidR="00F72134" w:rsidRDefault="00F72134" w:rsidP="00F72134">
      <w:pPr>
        <w:pStyle w:val="9"/>
        <w:spacing w:line="280" w:lineRule="exact"/>
        <w:ind w:firstLine="0"/>
        <w:jc w:val="left"/>
      </w:pPr>
      <w:r w:rsidRPr="0093359D">
        <w:rPr>
          <w:szCs w:val="30"/>
        </w:rPr>
        <w:t xml:space="preserve">на условиях целевой подготовки специалистов </w:t>
      </w:r>
      <w:r w:rsidRPr="0093359D">
        <w:t xml:space="preserve">в 2020 году </w:t>
      </w: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 xml:space="preserve">для </w:t>
      </w:r>
      <w:r w:rsidRPr="0093359D">
        <w:rPr>
          <w:szCs w:val="30"/>
        </w:rPr>
        <w:t xml:space="preserve">получения высшего образования </w:t>
      </w:r>
      <w:r w:rsidRPr="0093359D">
        <w:rPr>
          <w:bCs/>
          <w:szCs w:val="30"/>
          <w:lang w:val="en-US"/>
        </w:rPr>
        <w:t>I</w:t>
      </w:r>
      <w:r w:rsidRPr="0093359D">
        <w:rPr>
          <w:bCs/>
          <w:szCs w:val="30"/>
        </w:rPr>
        <w:t xml:space="preserve"> ступени</w:t>
      </w:r>
      <w:r w:rsidRPr="0093359D">
        <w:t xml:space="preserve"> </w:t>
      </w:r>
    </w:p>
    <w:p w:rsidR="004235E5" w:rsidRPr="0093359D" w:rsidRDefault="004235E5" w:rsidP="00B660DD">
      <w:pPr>
        <w:pStyle w:val="9"/>
        <w:spacing w:line="280" w:lineRule="exact"/>
        <w:ind w:firstLine="0"/>
        <w:jc w:val="left"/>
      </w:pPr>
      <w:r w:rsidRPr="0093359D">
        <w:t xml:space="preserve">в </w:t>
      </w:r>
      <w:r w:rsidR="008447E6" w:rsidRPr="0093359D">
        <w:t>учреждении образования ˮ</w:t>
      </w:r>
      <w:r w:rsidR="00CA05B4" w:rsidRPr="0093359D">
        <w:t xml:space="preserve"> Могилевский государственный университет продовольствия </w:t>
      </w:r>
      <w:r w:rsidR="008447E6" w:rsidRPr="0093359D">
        <w:t>“</w:t>
      </w:r>
    </w:p>
    <w:p w:rsidR="004235E5" w:rsidRPr="0093359D" w:rsidRDefault="004235E5" w:rsidP="004235E5">
      <w:pPr>
        <w:ind w:firstLine="709"/>
        <w:rPr>
          <w:sz w:val="30"/>
        </w:rPr>
      </w:pPr>
    </w:p>
    <w:p w:rsidR="004235E5" w:rsidRPr="006D657A" w:rsidRDefault="004235E5" w:rsidP="006D657A">
      <w:pPr>
        <w:jc w:val="both"/>
        <w:rPr>
          <w:sz w:val="30"/>
        </w:rPr>
      </w:pPr>
      <w:r w:rsidRPr="006D657A">
        <w:rPr>
          <w:sz w:val="30"/>
        </w:rPr>
        <w:t xml:space="preserve">Специальность </w:t>
      </w:r>
      <w:r w:rsidR="00CA05B4" w:rsidRPr="006D657A">
        <w:rPr>
          <w:sz w:val="30"/>
        </w:rPr>
        <w:t xml:space="preserve">1-49 01 </w:t>
      </w:r>
      <w:proofErr w:type="spellStart"/>
      <w:r w:rsidR="00CA05B4" w:rsidRPr="006D657A">
        <w:rPr>
          <w:sz w:val="30"/>
        </w:rPr>
        <w:t>01</w:t>
      </w:r>
      <w:proofErr w:type="spellEnd"/>
      <w:r w:rsidR="00CA05B4" w:rsidRPr="006D657A">
        <w:rPr>
          <w:sz w:val="30"/>
        </w:rPr>
        <w:t xml:space="preserve"> 02 ˮТехнология хлебопекарного, макаронного, кондитерского производства и </w:t>
      </w:r>
      <w:proofErr w:type="spellStart"/>
      <w:r w:rsidR="00CA05B4" w:rsidRPr="006D657A">
        <w:rPr>
          <w:sz w:val="30"/>
        </w:rPr>
        <w:t>пищеконцентратов</w:t>
      </w:r>
      <w:proofErr w:type="spellEnd"/>
      <w:r w:rsidR="00CA05B4" w:rsidRPr="006D657A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51"/>
        <w:gridCol w:w="8170"/>
        <w:gridCol w:w="1100"/>
      </w:tblGrid>
      <w:tr w:rsidR="004235E5" w:rsidRPr="0093359D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5" w:rsidRPr="0093359D" w:rsidRDefault="004235E5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5" w:rsidRPr="0093359D" w:rsidRDefault="004235E5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4235E5" w:rsidRPr="0093359D" w:rsidRDefault="004235E5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4235E5" w:rsidRPr="0093359D" w:rsidRDefault="004235E5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 xml:space="preserve">с высшим образованием </w:t>
            </w:r>
            <w:r w:rsidRPr="0093359D">
              <w:rPr>
                <w:bCs/>
                <w:sz w:val="26"/>
                <w:szCs w:val="26"/>
                <w:lang w:val="en-US"/>
              </w:rPr>
              <w:t>I</w:t>
            </w:r>
            <w:r w:rsidRPr="0093359D">
              <w:rPr>
                <w:bCs/>
                <w:sz w:val="26"/>
                <w:szCs w:val="26"/>
              </w:rPr>
              <w:t xml:space="preserve"> ступени</w:t>
            </w:r>
            <w:r w:rsidRPr="0093359D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4235E5" w:rsidRPr="0093359D" w:rsidRDefault="004235E5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5" w:rsidRPr="0093359D" w:rsidRDefault="004235E5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4235E5" w:rsidRPr="0093359D" w:rsidTr="00FE501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5" w:rsidRPr="0093359D" w:rsidRDefault="004235E5" w:rsidP="00FE501F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1.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5" w:rsidRPr="0093359D" w:rsidRDefault="00CA05B4" w:rsidP="00CA05B4">
            <w:pPr>
              <w:rPr>
                <w:sz w:val="30"/>
                <w:szCs w:val="30"/>
                <w:lang w:val="be-BY"/>
              </w:rPr>
            </w:pPr>
            <w:r w:rsidRPr="0093359D">
              <w:rPr>
                <w:sz w:val="30"/>
                <w:szCs w:val="30"/>
                <w:shd w:val="clear" w:color="auto" w:fill="FFFFFF"/>
                <w:lang w:val="be-BY"/>
              </w:rPr>
              <w:t>ОАО ˮКрасный Мозырянин“, г.Наровля, Гомельская область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E5" w:rsidRPr="0093359D" w:rsidRDefault="004235E5" w:rsidP="00FE501F">
            <w:pPr>
              <w:spacing w:line="280" w:lineRule="exact"/>
              <w:jc w:val="center"/>
              <w:rPr>
                <w:sz w:val="30"/>
                <w:lang w:val="be-BY"/>
              </w:rPr>
            </w:pPr>
            <w:r w:rsidRPr="0093359D">
              <w:rPr>
                <w:sz w:val="30"/>
                <w:lang w:val="be-BY"/>
              </w:rPr>
              <w:t>1</w:t>
            </w:r>
          </w:p>
        </w:tc>
      </w:tr>
    </w:tbl>
    <w:p w:rsidR="004235E5" w:rsidRPr="0093359D" w:rsidRDefault="004235E5" w:rsidP="004235E5">
      <w:pPr>
        <w:ind w:firstLine="709"/>
        <w:rPr>
          <w:sz w:val="30"/>
        </w:rPr>
      </w:pPr>
    </w:p>
    <w:p w:rsidR="004235E5" w:rsidRPr="0093359D" w:rsidRDefault="004235E5" w:rsidP="004235E5">
      <w:pPr>
        <w:rPr>
          <w:lang w:val="be-BY"/>
        </w:rPr>
      </w:pPr>
    </w:p>
    <w:p w:rsidR="004235E5" w:rsidRPr="0093359D" w:rsidRDefault="004235E5" w:rsidP="004235E5">
      <w:pPr>
        <w:rPr>
          <w:lang w:val="be-BY"/>
        </w:rPr>
      </w:pPr>
    </w:p>
    <w:p w:rsidR="004235E5" w:rsidRPr="0093359D" w:rsidRDefault="004235E5" w:rsidP="004235E5">
      <w:pPr>
        <w:rPr>
          <w:lang w:val="be-BY"/>
        </w:rPr>
      </w:pPr>
    </w:p>
    <w:p w:rsidR="004235E5" w:rsidRPr="0093359D" w:rsidRDefault="004235E5">
      <w:pPr>
        <w:jc w:val="both"/>
        <w:rPr>
          <w:sz w:val="30"/>
        </w:rPr>
      </w:pPr>
      <w:r w:rsidRPr="0093359D">
        <w:rPr>
          <w:sz w:val="30"/>
        </w:rPr>
        <w:br w:type="page"/>
      </w:r>
    </w:p>
    <w:p w:rsidR="00CA05B4" w:rsidRPr="0093359D" w:rsidRDefault="00CA05B4" w:rsidP="00CA05B4">
      <w:pPr>
        <w:pStyle w:val="7"/>
        <w:spacing w:line="280" w:lineRule="exact"/>
        <w:ind w:firstLine="5670"/>
      </w:pPr>
      <w:r w:rsidRPr="0093359D">
        <w:lastRenderedPageBreak/>
        <w:t>Приложение 7</w:t>
      </w:r>
    </w:p>
    <w:p w:rsidR="00CA05B4" w:rsidRPr="0093359D" w:rsidRDefault="00CA05B4" w:rsidP="00CA05B4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 xml:space="preserve">к приказу Министра </w:t>
      </w:r>
    </w:p>
    <w:p w:rsidR="00CA05B4" w:rsidRPr="0093359D" w:rsidRDefault="00CA05B4" w:rsidP="00CA05B4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>образования</w:t>
      </w:r>
    </w:p>
    <w:p w:rsidR="00CA05B4" w:rsidRPr="0093359D" w:rsidRDefault="00CA05B4" w:rsidP="00CA05B4">
      <w:pPr>
        <w:pStyle w:val="8"/>
      </w:pPr>
      <w:r w:rsidRPr="0093359D">
        <w:t>Республики Беларусь</w:t>
      </w:r>
    </w:p>
    <w:p w:rsidR="00453384" w:rsidRPr="0093359D" w:rsidRDefault="00453384" w:rsidP="0045338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24.</w:t>
      </w:r>
      <w:r w:rsidRPr="0093359D">
        <w:rPr>
          <w:sz w:val="30"/>
          <w:lang w:val="be-BY"/>
        </w:rPr>
        <w:t xml:space="preserve"> 04.2020 № </w:t>
      </w:r>
      <w:r>
        <w:rPr>
          <w:sz w:val="30"/>
          <w:lang w:val="be-BY"/>
        </w:rPr>
        <w:t>314</w:t>
      </w:r>
      <w:r w:rsidRPr="0093359D">
        <w:rPr>
          <w:sz w:val="30"/>
          <w:lang w:val="be-BY"/>
        </w:rPr>
        <w:t xml:space="preserve"> </w:t>
      </w:r>
      <w:r w:rsidRPr="0093359D">
        <w:rPr>
          <w:sz w:val="30"/>
        </w:rPr>
        <w:t> </w:t>
      </w:r>
    </w:p>
    <w:p w:rsidR="00CA05B4" w:rsidRPr="0093359D" w:rsidRDefault="00CA05B4" w:rsidP="00CA05B4">
      <w:pPr>
        <w:pStyle w:val="9"/>
        <w:spacing w:line="280" w:lineRule="exact"/>
      </w:pP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>КОЛИЧЕСТВО МЕСТ</w:t>
      </w:r>
    </w:p>
    <w:p w:rsidR="00F72134" w:rsidRDefault="00F72134" w:rsidP="00F72134">
      <w:pPr>
        <w:pStyle w:val="9"/>
        <w:spacing w:line="280" w:lineRule="exact"/>
        <w:ind w:firstLine="0"/>
        <w:jc w:val="left"/>
      </w:pPr>
      <w:r w:rsidRPr="0093359D">
        <w:rPr>
          <w:szCs w:val="30"/>
        </w:rPr>
        <w:t xml:space="preserve">на условиях целевой подготовки специалистов </w:t>
      </w:r>
      <w:r w:rsidRPr="0093359D">
        <w:t xml:space="preserve">в 2020 году </w:t>
      </w:r>
    </w:p>
    <w:p w:rsidR="00F72134" w:rsidRPr="0093359D" w:rsidRDefault="00F72134" w:rsidP="00F72134">
      <w:pPr>
        <w:pStyle w:val="9"/>
        <w:spacing w:line="280" w:lineRule="exact"/>
        <w:ind w:firstLine="0"/>
        <w:jc w:val="left"/>
      </w:pPr>
      <w:r w:rsidRPr="0093359D">
        <w:t xml:space="preserve">для </w:t>
      </w:r>
      <w:r w:rsidRPr="0093359D">
        <w:rPr>
          <w:szCs w:val="30"/>
        </w:rPr>
        <w:t xml:space="preserve">получения высшего образования </w:t>
      </w:r>
      <w:r w:rsidRPr="0093359D">
        <w:rPr>
          <w:bCs/>
          <w:szCs w:val="30"/>
          <w:lang w:val="en-US"/>
        </w:rPr>
        <w:t>I</w:t>
      </w:r>
      <w:r w:rsidRPr="0093359D">
        <w:rPr>
          <w:bCs/>
          <w:szCs w:val="30"/>
        </w:rPr>
        <w:t xml:space="preserve"> ступени</w:t>
      </w:r>
      <w:r w:rsidRPr="0093359D">
        <w:t xml:space="preserve"> </w:t>
      </w:r>
    </w:p>
    <w:p w:rsidR="00CA05B4" w:rsidRPr="0093359D" w:rsidRDefault="00CA05B4" w:rsidP="00CA05B4">
      <w:pPr>
        <w:spacing w:line="280" w:lineRule="exact"/>
        <w:rPr>
          <w:sz w:val="30"/>
        </w:rPr>
      </w:pPr>
      <w:r w:rsidRPr="0093359D">
        <w:rPr>
          <w:sz w:val="30"/>
        </w:rPr>
        <w:t xml:space="preserve">в учреждении образования </w:t>
      </w:r>
    </w:p>
    <w:p w:rsidR="00CA05B4" w:rsidRPr="0093359D" w:rsidRDefault="00CA05B4" w:rsidP="00CA05B4">
      <w:pPr>
        <w:spacing w:line="280" w:lineRule="exact"/>
        <w:rPr>
          <w:sz w:val="30"/>
        </w:rPr>
      </w:pPr>
      <w:r w:rsidRPr="0093359D">
        <w:rPr>
          <w:sz w:val="30"/>
        </w:rPr>
        <w:t xml:space="preserve">ˮПолоцкий государственный университет </w:t>
      </w:r>
      <w:r w:rsidRPr="0093359D">
        <w:rPr>
          <w:sz w:val="30"/>
          <w:szCs w:val="30"/>
        </w:rPr>
        <w:t>“</w:t>
      </w:r>
    </w:p>
    <w:p w:rsidR="00CA05B4" w:rsidRPr="0093359D" w:rsidRDefault="00CA05B4" w:rsidP="00CA05B4">
      <w:pPr>
        <w:ind w:firstLine="709"/>
        <w:rPr>
          <w:sz w:val="30"/>
        </w:rPr>
      </w:pPr>
    </w:p>
    <w:p w:rsidR="00CA05B4" w:rsidRPr="0093359D" w:rsidRDefault="00CA05B4" w:rsidP="00CA05B4">
      <w:pPr>
        <w:ind w:firstLine="709"/>
        <w:rPr>
          <w:sz w:val="30"/>
        </w:rPr>
      </w:pPr>
      <w:r w:rsidRPr="0093359D">
        <w:rPr>
          <w:sz w:val="30"/>
        </w:rPr>
        <w:t xml:space="preserve">Специальность 1-96 01 </w:t>
      </w:r>
      <w:proofErr w:type="spellStart"/>
      <w:r w:rsidRPr="0093359D">
        <w:rPr>
          <w:sz w:val="30"/>
        </w:rPr>
        <w:t>01</w:t>
      </w:r>
      <w:proofErr w:type="spellEnd"/>
      <w:r w:rsidRPr="0093359D">
        <w:rPr>
          <w:sz w:val="30"/>
        </w:rPr>
        <w:t xml:space="preserve">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8221"/>
        <w:gridCol w:w="1100"/>
      </w:tblGrid>
      <w:tr w:rsidR="00CA05B4" w:rsidRPr="0093359D" w:rsidTr="002917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B4" w:rsidRPr="0093359D" w:rsidRDefault="00CA05B4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B4" w:rsidRPr="0093359D" w:rsidRDefault="00CA05B4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CA05B4" w:rsidRPr="0093359D" w:rsidRDefault="00CA05B4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CA05B4" w:rsidRPr="0093359D" w:rsidRDefault="00CA05B4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 xml:space="preserve">с высшим образованием </w:t>
            </w:r>
            <w:r w:rsidRPr="0093359D">
              <w:rPr>
                <w:bCs/>
                <w:sz w:val="26"/>
                <w:szCs w:val="26"/>
                <w:lang w:val="en-US"/>
              </w:rPr>
              <w:t>I</w:t>
            </w:r>
            <w:r w:rsidRPr="0093359D">
              <w:rPr>
                <w:bCs/>
                <w:sz w:val="26"/>
                <w:szCs w:val="26"/>
              </w:rPr>
              <w:t xml:space="preserve"> ступени</w:t>
            </w:r>
            <w:r w:rsidRPr="0093359D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CA05B4" w:rsidRPr="0093359D" w:rsidRDefault="00CA05B4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B4" w:rsidRPr="0093359D" w:rsidRDefault="00CA05B4" w:rsidP="002917E8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CA05B4" w:rsidRPr="0093359D" w:rsidTr="002917E8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B4" w:rsidRPr="0093359D" w:rsidRDefault="00CA05B4" w:rsidP="002917E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3359D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B4" w:rsidRPr="0093359D" w:rsidRDefault="00CA05B4" w:rsidP="002917E8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Брестская таможня (Таможенные посты, Брестская область)</w:t>
            </w:r>
          </w:p>
          <w:p w:rsidR="00CA05B4" w:rsidRPr="0093359D" w:rsidRDefault="00CA05B4" w:rsidP="002917E8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Витебская таможня (Таможенные посты, Витебская область)</w:t>
            </w:r>
          </w:p>
          <w:p w:rsidR="00CA05B4" w:rsidRPr="0093359D" w:rsidRDefault="00CA05B4" w:rsidP="002917E8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 xml:space="preserve">Гродненская таможня (Таможенные посты, Гродненская область), </w:t>
            </w:r>
          </w:p>
          <w:p w:rsidR="00CA05B4" w:rsidRPr="0093359D" w:rsidRDefault="00CA05B4" w:rsidP="002917E8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Гомельская таможня (Таможенные посты, Гомельская область)</w:t>
            </w:r>
          </w:p>
          <w:p w:rsidR="00CA05B4" w:rsidRPr="0093359D" w:rsidRDefault="00CA05B4" w:rsidP="002917E8">
            <w:pPr>
              <w:spacing w:line="280" w:lineRule="exact"/>
              <w:rPr>
                <w:sz w:val="30"/>
                <w:szCs w:val="30"/>
              </w:rPr>
            </w:pPr>
            <w:r w:rsidRPr="0093359D">
              <w:rPr>
                <w:sz w:val="30"/>
                <w:szCs w:val="30"/>
              </w:rPr>
              <w:t>Могилевская таможня (Таможенные посты, Могилевская область)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B4" w:rsidRPr="0093359D" w:rsidRDefault="00CA05B4" w:rsidP="002917E8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4</w:t>
            </w:r>
          </w:p>
        </w:tc>
      </w:tr>
    </w:tbl>
    <w:p w:rsidR="00CA05B4" w:rsidRPr="0093359D" w:rsidRDefault="00CA05B4" w:rsidP="00955F5A">
      <w:pPr>
        <w:pStyle w:val="7"/>
        <w:spacing w:line="280" w:lineRule="exact"/>
        <w:ind w:firstLine="5670"/>
      </w:pPr>
    </w:p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CA05B4" w:rsidRPr="0093359D" w:rsidRDefault="00CA05B4" w:rsidP="00CA05B4"/>
    <w:p w:rsidR="00955F5A" w:rsidRPr="0093359D" w:rsidRDefault="004235E5" w:rsidP="00955F5A">
      <w:pPr>
        <w:pStyle w:val="7"/>
        <w:spacing w:line="280" w:lineRule="exact"/>
        <w:ind w:firstLine="5670"/>
      </w:pPr>
      <w:r w:rsidRPr="0093359D">
        <w:lastRenderedPageBreak/>
        <w:t xml:space="preserve">Приложение </w:t>
      </w:r>
      <w:r w:rsidR="00D86066">
        <w:t>8</w:t>
      </w:r>
    </w:p>
    <w:p w:rsidR="00955F5A" w:rsidRPr="0093359D" w:rsidRDefault="00955F5A" w:rsidP="00955F5A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 xml:space="preserve">к приказу Министра </w:t>
      </w:r>
    </w:p>
    <w:p w:rsidR="00955F5A" w:rsidRPr="0093359D" w:rsidRDefault="00955F5A" w:rsidP="00955F5A">
      <w:pPr>
        <w:spacing w:line="280" w:lineRule="exact"/>
        <w:ind w:left="5670"/>
        <w:rPr>
          <w:sz w:val="30"/>
        </w:rPr>
      </w:pPr>
      <w:r w:rsidRPr="0093359D">
        <w:rPr>
          <w:sz w:val="30"/>
        </w:rPr>
        <w:t>образования</w:t>
      </w:r>
    </w:p>
    <w:p w:rsidR="00955F5A" w:rsidRPr="0093359D" w:rsidRDefault="00955F5A" w:rsidP="00955F5A">
      <w:pPr>
        <w:pStyle w:val="8"/>
      </w:pPr>
      <w:r w:rsidRPr="0093359D">
        <w:t>Республики Беларусь</w:t>
      </w:r>
    </w:p>
    <w:p w:rsidR="00453384" w:rsidRPr="0093359D" w:rsidRDefault="00453384" w:rsidP="00453384">
      <w:pPr>
        <w:spacing w:line="280" w:lineRule="exact"/>
        <w:ind w:left="4950" w:firstLine="720"/>
        <w:rPr>
          <w:sz w:val="30"/>
        </w:rPr>
      </w:pPr>
      <w:r>
        <w:rPr>
          <w:sz w:val="30"/>
          <w:lang w:val="be-BY"/>
        </w:rPr>
        <w:t>24.</w:t>
      </w:r>
      <w:r w:rsidRPr="0093359D">
        <w:rPr>
          <w:sz w:val="30"/>
          <w:lang w:val="be-BY"/>
        </w:rPr>
        <w:t xml:space="preserve"> 04.2020 № </w:t>
      </w:r>
      <w:r>
        <w:rPr>
          <w:sz w:val="30"/>
          <w:lang w:val="be-BY"/>
        </w:rPr>
        <w:t>314</w:t>
      </w:r>
      <w:r w:rsidRPr="0093359D">
        <w:rPr>
          <w:sz w:val="30"/>
          <w:lang w:val="be-BY"/>
        </w:rPr>
        <w:t xml:space="preserve"> </w:t>
      </w:r>
    </w:p>
    <w:p w:rsidR="00955F5A" w:rsidRPr="0093359D" w:rsidRDefault="00955F5A" w:rsidP="00955F5A">
      <w:pPr>
        <w:rPr>
          <w:lang w:val="be-BY"/>
        </w:rPr>
      </w:pPr>
    </w:p>
    <w:p w:rsidR="00B660DD" w:rsidRPr="0093359D" w:rsidRDefault="00B660DD" w:rsidP="00B660DD">
      <w:pPr>
        <w:pStyle w:val="9"/>
        <w:spacing w:line="280" w:lineRule="exact"/>
        <w:ind w:firstLine="0"/>
        <w:jc w:val="left"/>
      </w:pPr>
      <w:r w:rsidRPr="0093359D">
        <w:t>КОЛИЧЕСТВО МЕСТ</w:t>
      </w:r>
    </w:p>
    <w:p w:rsidR="00F72134" w:rsidRDefault="00F72134" w:rsidP="00F72134">
      <w:pPr>
        <w:pStyle w:val="9"/>
        <w:spacing w:line="280" w:lineRule="exact"/>
        <w:ind w:firstLine="0"/>
        <w:jc w:val="left"/>
      </w:pPr>
      <w:r w:rsidRPr="0093359D">
        <w:rPr>
          <w:szCs w:val="30"/>
        </w:rPr>
        <w:t>на условиях целевой подготовки специалистов</w:t>
      </w:r>
      <w:r>
        <w:rPr>
          <w:szCs w:val="30"/>
        </w:rPr>
        <w:t xml:space="preserve"> </w:t>
      </w:r>
      <w:r w:rsidRPr="0093359D">
        <w:rPr>
          <w:szCs w:val="30"/>
        </w:rPr>
        <w:t xml:space="preserve"> </w:t>
      </w:r>
      <w:r w:rsidRPr="0093359D">
        <w:t xml:space="preserve">в 2020 году </w:t>
      </w:r>
    </w:p>
    <w:p w:rsidR="00F72134" w:rsidRDefault="00955F5A" w:rsidP="00B660DD">
      <w:pPr>
        <w:pStyle w:val="9"/>
        <w:spacing w:line="280" w:lineRule="exact"/>
        <w:ind w:firstLine="0"/>
        <w:jc w:val="left"/>
        <w:rPr>
          <w:szCs w:val="30"/>
        </w:rPr>
      </w:pPr>
      <w:r w:rsidRPr="0093359D">
        <w:t xml:space="preserve">для </w:t>
      </w:r>
      <w:r w:rsidRPr="0093359D">
        <w:rPr>
          <w:szCs w:val="30"/>
        </w:rPr>
        <w:t xml:space="preserve">получения среднего специального образования </w:t>
      </w:r>
    </w:p>
    <w:p w:rsidR="00955F5A" w:rsidRPr="0093359D" w:rsidRDefault="00955F5A" w:rsidP="00B660DD">
      <w:pPr>
        <w:pStyle w:val="9"/>
        <w:spacing w:line="280" w:lineRule="exact"/>
        <w:ind w:firstLine="0"/>
        <w:jc w:val="left"/>
      </w:pPr>
      <w:r w:rsidRPr="0093359D">
        <w:t xml:space="preserve">в учреждении образования </w:t>
      </w:r>
      <w:r w:rsidRPr="0093359D">
        <w:rPr>
          <w:szCs w:val="30"/>
        </w:rPr>
        <w:t>”</w:t>
      </w:r>
      <w:r w:rsidRPr="0093359D">
        <w:t>Белорусский государственный технологический университет</w:t>
      </w:r>
      <w:r w:rsidRPr="0093359D">
        <w:rPr>
          <w:szCs w:val="30"/>
        </w:rPr>
        <w:t>“</w:t>
      </w:r>
      <w:r w:rsidRPr="0093359D">
        <w:t xml:space="preserve"> </w:t>
      </w:r>
    </w:p>
    <w:p w:rsidR="00955F5A" w:rsidRPr="0093359D" w:rsidRDefault="00955F5A" w:rsidP="00955F5A">
      <w:pPr>
        <w:pStyle w:val="9"/>
        <w:spacing w:line="280" w:lineRule="exact"/>
      </w:pPr>
    </w:p>
    <w:p w:rsidR="00955F5A" w:rsidRPr="0093359D" w:rsidRDefault="00D86066" w:rsidP="00955F5A">
      <w:pPr>
        <w:pStyle w:val="9"/>
        <w:spacing w:line="280" w:lineRule="exact"/>
      </w:pPr>
      <w:r>
        <w:t xml:space="preserve">филиал </w:t>
      </w:r>
      <w:r w:rsidR="00955F5A" w:rsidRPr="0093359D">
        <w:t>”Полоцкий государственный лесной колледж“</w:t>
      </w:r>
    </w:p>
    <w:p w:rsidR="00955F5A" w:rsidRPr="0093359D" w:rsidRDefault="00955F5A" w:rsidP="00955F5A">
      <w:pPr>
        <w:tabs>
          <w:tab w:val="left" w:pos="8191"/>
        </w:tabs>
        <w:ind w:firstLine="709"/>
        <w:rPr>
          <w:sz w:val="30"/>
        </w:rPr>
      </w:pPr>
      <w:r w:rsidRPr="0093359D">
        <w:rPr>
          <w:sz w:val="30"/>
        </w:rPr>
        <w:tab/>
      </w:r>
    </w:p>
    <w:p w:rsidR="00955F5A" w:rsidRPr="0093359D" w:rsidRDefault="00955F5A" w:rsidP="00955F5A">
      <w:pPr>
        <w:ind w:firstLine="709"/>
        <w:rPr>
          <w:sz w:val="30"/>
        </w:rPr>
      </w:pPr>
      <w:r w:rsidRPr="0093359D">
        <w:rPr>
          <w:sz w:val="30"/>
        </w:rPr>
        <w:t xml:space="preserve">Специальность 2-75 01 </w:t>
      </w:r>
      <w:proofErr w:type="spellStart"/>
      <w:r w:rsidRPr="0093359D">
        <w:rPr>
          <w:sz w:val="30"/>
        </w:rPr>
        <w:t>01</w:t>
      </w:r>
      <w:proofErr w:type="spellEnd"/>
      <w:r w:rsidRPr="0093359D">
        <w:rPr>
          <w:sz w:val="30"/>
        </w:rPr>
        <w:t xml:space="preserve"> ”Лесное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1"/>
        <w:gridCol w:w="1100"/>
      </w:tblGrid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Наименование организации,</w:t>
            </w:r>
          </w:p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93359D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  <w:proofErr w:type="gramEnd"/>
          </w:p>
          <w:p w:rsidR="00955F5A" w:rsidRPr="0093359D" w:rsidRDefault="00955F5A" w:rsidP="00D8606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3359D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359D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93359D">
              <w:rPr>
                <w:sz w:val="26"/>
                <w:szCs w:val="26"/>
              </w:rPr>
              <w:t xml:space="preserve"> мест</w:t>
            </w:r>
          </w:p>
        </w:tc>
      </w:tr>
      <w:tr w:rsidR="00250D63" w:rsidRPr="0093359D" w:rsidTr="00FE647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3" w:rsidRPr="0093359D" w:rsidRDefault="00250D63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3359D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основе</w:t>
            </w:r>
            <w:r w:rsidRPr="0093359D">
              <w:rPr>
                <w:sz w:val="26"/>
                <w:szCs w:val="26"/>
              </w:rPr>
              <w:t xml:space="preserve"> общего среднего образования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D86066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D86066" w:rsidP="00FE501F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D86066">
            <w:pPr>
              <w:spacing w:line="280" w:lineRule="exact"/>
              <w:jc w:val="center"/>
              <w:rPr>
                <w:sz w:val="30"/>
              </w:rPr>
            </w:pPr>
            <w:r w:rsidRPr="0093359D">
              <w:rPr>
                <w:sz w:val="30"/>
              </w:rPr>
              <w:t>1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D86066" w:rsidP="00FE501F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55F5A" w:rsidRPr="0093359D" w:rsidTr="00FE5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127036" w:rsidP="00D8606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955F5A" w:rsidRPr="0093359D" w:rsidTr="00FE501F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955F5A" w:rsidP="00FE501F">
            <w:pPr>
              <w:spacing w:line="280" w:lineRule="exact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3359D" w:rsidRDefault="00D86066" w:rsidP="00127036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9</w:t>
            </w:r>
          </w:p>
        </w:tc>
      </w:tr>
      <w:tr w:rsidR="00250D63" w:rsidRPr="0093359D" w:rsidTr="00FE6479">
        <w:trPr>
          <w:cantSplit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3" w:rsidRDefault="00250D63" w:rsidP="00127036">
            <w:pPr>
              <w:spacing w:line="280" w:lineRule="exact"/>
              <w:jc w:val="center"/>
              <w:rPr>
                <w:bCs/>
                <w:sz w:val="30"/>
              </w:rPr>
            </w:pPr>
            <w:r w:rsidRPr="0093359D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основе</w:t>
            </w:r>
            <w:r w:rsidRPr="0093359D">
              <w:rPr>
                <w:sz w:val="26"/>
                <w:szCs w:val="26"/>
              </w:rPr>
              <w:t xml:space="preserve"> общего </w:t>
            </w:r>
            <w:r>
              <w:rPr>
                <w:sz w:val="26"/>
                <w:szCs w:val="26"/>
              </w:rPr>
              <w:t>базового</w:t>
            </w:r>
            <w:r w:rsidRPr="0093359D">
              <w:rPr>
                <w:sz w:val="26"/>
                <w:szCs w:val="26"/>
              </w:rPr>
              <w:t xml:space="preserve"> образования</w:t>
            </w:r>
          </w:p>
        </w:tc>
      </w:tr>
      <w:tr w:rsidR="00AD7685" w:rsidRPr="0093359D" w:rsidTr="00FE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AD7685" w:rsidP="00FE6479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AD7685" w:rsidP="00FE6479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AD7685" w:rsidP="00FE647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AD7685" w:rsidRPr="0093359D" w:rsidTr="00FE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AD7685" w:rsidP="00FE6479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AD7685" w:rsidP="00FE6479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AD7685" w:rsidP="00FE647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3</w:t>
            </w:r>
          </w:p>
        </w:tc>
      </w:tr>
      <w:tr w:rsidR="00AD7685" w:rsidRPr="0093359D" w:rsidTr="00FE64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250D63" w:rsidP="00FE647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AD7685" w:rsidRPr="0093359D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AD7685" w:rsidP="00FE6479">
            <w:pPr>
              <w:spacing w:line="280" w:lineRule="exact"/>
              <w:rPr>
                <w:sz w:val="30"/>
              </w:rPr>
            </w:pPr>
            <w:r w:rsidRPr="0093359D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AD7685" w:rsidP="00FE6479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AD7685" w:rsidRPr="0093359D" w:rsidTr="00FE6479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AD7685" w:rsidP="00FE6479">
            <w:pPr>
              <w:spacing w:line="280" w:lineRule="exact"/>
              <w:rPr>
                <w:bCs/>
                <w:sz w:val="30"/>
              </w:rPr>
            </w:pPr>
            <w:r w:rsidRPr="0093359D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85" w:rsidRPr="0093359D" w:rsidRDefault="00D86066" w:rsidP="00FE647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955F5A" w:rsidRPr="0093359D" w:rsidRDefault="00955F5A" w:rsidP="00955F5A">
      <w:pPr>
        <w:spacing w:line="360" w:lineRule="auto"/>
        <w:ind w:firstLine="709"/>
        <w:rPr>
          <w:sz w:val="30"/>
        </w:rPr>
      </w:pPr>
      <w:bookmarkStart w:id="0" w:name="_GoBack"/>
      <w:bookmarkEnd w:id="0"/>
    </w:p>
    <w:p w:rsidR="00955F5A" w:rsidRPr="0093359D" w:rsidRDefault="00955F5A" w:rsidP="00955F5A">
      <w:pPr>
        <w:spacing w:line="360" w:lineRule="auto"/>
        <w:ind w:firstLine="709"/>
        <w:rPr>
          <w:sz w:val="30"/>
        </w:rPr>
      </w:pPr>
    </w:p>
    <w:p w:rsidR="001426A5" w:rsidRPr="0093359D" w:rsidRDefault="001426A5" w:rsidP="00D86066">
      <w:pPr>
        <w:jc w:val="both"/>
        <w:rPr>
          <w:sz w:val="30"/>
        </w:rPr>
      </w:pPr>
    </w:p>
    <w:sectPr w:rsidR="001426A5" w:rsidRPr="0093359D" w:rsidSect="00FE501F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17" w:rsidRDefault="00681617" w:rsidP="00A6593D">
      <w:r>
        <w:separator/>
      </w:r>
    </w:p>
  </w:endnote>
  <w:endnote w:type="continuationSeparator" w:id="0">
    <w:p w:rsidR="00681617" w:rsidRDefault="00681617" w:rsidP="00A6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17" w:rsidRDefault="00681617" w:rsidP="00A6593D">
      <w:r>
        <w:separator/>
      </w:r>
    </w:p>
  </w:footnote>
  <w:footnote w:type="continuationSeparator" w:id="0">
    <w:p w:rsidR="00681617" w:rsidRDefault="00681617" w:rsidP="00A6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2D" w:rsidRDefault="006229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64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3952">
      <w:rPr>
        <w:rStyle w:val="a7"/>
        <w:noProof/>
      </w:rPr>
      <w:t>2</w:t>
    </w:r>
    <w:r>
      <w:rPr>
        <w:rStyle w:val="a7"/>
      </w:rPr>
      <w:fldChar w:fldCharType="end"/>
    </w:r>
  </w:p>
  <w:p w:rsidR="0015642D" w:rsidRDefault="001564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2D" w:rsidRDefault="006229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64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3952">
      <w:rPr>
        <w:rStyle w:val="a7"/>
        <w:noProof/>
      </w:rPr>
      <w:t>3</w:t>
    </w:r>
    <w:r>
      <w:rPr>
        <w:rStyle w:val="a7"/>
      </w:rPr>
      <w:fldChar w:fldCharType="end"/>
    </w:r>
  </w:p>
  <w:p w:rsidR="0015642D" w:rsidRDefault="001564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F5A"/>
    <w:rsid w:val="00003952"/>
    <w:rsid w:val="00057B1F"/>
    <w:rsid w:val="00062326"/>
    <w:rsid w:val="00075ADC"/>
    <w:rsid w:val="00095AB3"/>
    <w:rsid w:val="000C1CD2"/>
    <w:rsid w:val="000D7EF2"/>
    <w:rsid w:val="000E4D3F"/>
    <w:rsid w:val="000F2013"/>
    <w:rsid w:val="00105711"/>
    <w:rsid w:val="00127036"/>
    <w:rsid w:val="001426A5"/>
    <w:rsid w:val="00143A94"/>
    <w:rsid w:val="0015642D"/>
    <w:rsid w:val="00161233"/>
    <w:rsid w:val="001632A3"/>
    <w:rsid w:val="0016742C"/>
    <w:rsid w:val="001F50C8"/>
    <w:rsid w:val="002213A7"/>
    <w:rsid w:val="00223E4A"/>
    <w:rsid w:val="002337CF"/>
    <w:rsid w:val="00250D63"/>
    <w:rsid w:val="002521C9"/>
    <w:rsid w:val="00274852"/>
    <w:rsid w:val="002917E8"/>
    <w:rsid w:val="002B2F24"/>
    <w:rsid w:val="002B310E"/>
    <w:rsid w:val="002B6696"/>
    <w:rsid w:val="00306D45"/>
    <w:rsid w:val="00315121"/>
    <w:rsid w:val="00323250"/>
    <w:rsid w:val="0032569B"/>
    <w:rsid w:val="00336CFA"/>
    <w:rsid w:val="00337114"/>
    <w:rsid w:val="00374A61"/>
    <w:rsid w:val="00375BC7"/>
    <w:rsid w:val="00381FC9"/>
    <w:rsid w:val="003B2A50"/>
    <w:rsid w:val="003C00AD"/>
    <w:rsid w:val="00404E57"/>
    <w:rsid w:val="00412354"/>
    <w:rsid w:val="004235E5"/>
    <w:rsid w:val="004444D4"/>
    <w:rsid w:val="00453384"/>
    <w:rsid w:val="004719AE"/>
    <w:rsid w:val="004A6D02"/>
    <w:rsid w:val="004B48E9"/>
    <w:rsid w:val="004C7F4F"/>
    <w:rsid w:val="004F06E7"/>
    <w:rsid w:val="005265A6"/>
    <w:rsid w:val="00544797"/>
    <w:rsid w:val="00557C60"/>
    <w:rsid w:val="005604A1"/>
    <w:rsid w:val="00575570"/>
    <w:rsid w:val="0059667E"/>
    <w:rsid w:val="005A35A5"/>
    <w:rsid w:val="005C35BB"/>
    <w:rsid w:val="005C475C"/>
    <w:rsid w:val="005F29B0"/>
    <w:rsid w:val="006217B0"/>
    <w:rsid w:val="006229A2"/>
    <w:rsid w:val="00661783"/>
    <w:rsid w:val="00676D4D"/>
    <w:rsid w:val="00681617"/>
    <w:rsid w:val="00685974"/>
    <w:rsid w:val="006B3417"/>
    <w:rsid w:val="006D657A"/>
    <w:rsid w:val="00710D46"/>
    <w:rsid w:val="00734B35"/>
    <w:rsid w:val="007407DF"/>
    <w:rsid w:val="00755F43"/>
    <w:rsid w:val="00786405"/>
    <w:rsid w:val="007B0C30"/>
    <w:rsid w:val="007B7A21"/>
    <w:rsid w:val="00816D55"/>
    <w:rsid w:val="008273A3"/>
    <w:rsid w:val="008447E6"/>
    <w:rsid w:val="00844F3A"/>
    <w:rsid w:val="00865739"/>
    <w:rsid w:val="00865F8D"/>
    <w:rsid w:val="00867EF4"/>
    <w:rsid w:val="0092094C"/>
    <w:rsid w:val="00923DD8"/>
    <w:rsid w:val="009329E3"/>
    <w:rsid w:val="0093359D"/>
    <w:rsid w:val="009343FA"/>
    <w:rsid w:val="009449F6"/>
    <w:rsid w:val="00955F5A"/>
    <w:rsid w:val="00974AC5"/>
    <w:rsid w:val="0098213D"/>
    <w:rsid w:val="00997439"/>
    <w:rsid w:val="009B6CDE"/>
    <w:rsid w:val="009C2A88"/>
    <w:rsid w:val="009E056F"/>
    <w:rsid w:val="00A105E1"/>
    <w:rsid w:val="00A13075"/>
    <w:rsid w:val="00A1583C"/>
    <w:rsid w:val="00A30ACF"/>
    <w:rsid w:val="00A576E2"/>
    <w:rsid w:val="00A657D1"/>
    <w:rsid w:val="00A6593D"/>
    <w:rsid w:val="00A67E10"/>
    <w:rsid w:val="00A80CE1"/>
    <w:rsid w:val="00A81E8F"/>
    <w:rsid w:val="00A91235"/>
    <w:rsid w:val="00AA438E"/>
    <w:rsid w:val="00AD7685"/>
    <w:rsid w:val="00AE6817"/>
    <w:rsid w:val="00B413AA"/>
    <w:rsid w:val="00B457E8"/>
    <w:rsid w:val="00B47A91"/>
    <w:rsid w:val="00B52C5C"/>
    <w:rsid w:val="00B62A58"/>
    <w:rsid w:val="00B660DD"/>
    <w:rsid w:val="00B83EF6"/>
    <w:rsid w:val="00B840B3"/>
    <w:rsid w:val="00B95F79"/>
    <w:rsid w:val="00BE460C"/>
    <w:rsid w:val="00C0120E"/>
    <w:rsid w:val="00C02532"/>
    <w:rsid w:val="00C3768F"/>
    <w:rsid w:val="00C84DB4"/>
    <w:rsid w:val="00CA05B4"/>
    <w:rsid w:val="00CE2F86"/>
    <w:rsid w:val="00CE3EBF"/>
    <w:rsid w:val="00D312D3"/>
    <w:rsid w:val="00D43D9C"/>
    <w:rsid w:val="00D67C2D"/>
    <w:rsid w:val="00D86066"/>
    <w:rsid w:val="00E30CF0"/>
    <w:rsid w:val="00E56AA8"/>
    <w:rsid w:val="00E63E2E"/>
    <w:rsid w:val="00E8177F"/>
    <w:rsid w:val="00EA549D"/>
    <w:rsid w:val="00EB0CFE"/>
    <w:rsid w:val="00EB110C"/>
    <w:rsid w:val="00EE6B93"/>
    <w:rsid w:val="00EE7F6E"/>
    <w:rsid w:val="00F12139"/>
    <w:rsid w:val="00F25DB9"/>
    <w:rsid w:val="00F34F9C"/>
    <w:rsid w:val="00F51997"/>
    <w:rsid w:val="00F53DB1"/>
    <w:rsid w:val="00F72134"/>
    <w:rsid w:val="00F722CE"/>
    <w:rsid w:val="00F76E7B"/>
    <w:rsid w:val="00F8605E"/>
    <w:rsid w:val="00FA05B0"/>
    <w:rsid w:val="00FD7590"/>
    <w:rsid w:val="00FE501F"/>
    <w:rsid w:val="00FE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semiHidden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ADEC-EDA1-4FE0-A53A-17A54FA6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Пользователь Windows</cp:lastModifiedBy>
  <cp:revision>2</cp:revision>
  <cp:lastPrinted>2020-05-07T06:42:00Z</cp:lastPrinted>
  <dcterms:created xsi:type="dcterms:W3CDTF">2020-05-20T13:46:00Z</dcterms:created>
  <dcterms:modified xsi:type="dcterms:W3CDTF">2020-05-20T13:46:00Z</dcterms:modified>
</cp:coreProperties>
</file>